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DBC" w:rsidRPr="00B62B78" w:rsidRDefault="00FD4DBC" w:rsidP="00FD4DBC">
      <w:pPr>
        <w:wordWrap w:val="0"/>
        <w:overflowPunct w:val="0"/>
        <w:autoSpaceDE w:val="0"/>
        <w:autoSpaceDN w:val="0"/>
        <w:textAlignment w:val="center"/>
        <w:rPr>
          <w:rFonts w:ascii="ＭＳ ゴシック" w:eastAsia="ＭＳ ゴシック" w:hAnsi="ＭＳ ゴシック"/>
          <w:sz w:val="22"/>
        </w:rPr>
      </w:pPr>
      <w:r w:rsidRPr="00B62B78">
        <w:rPr>
          <w:rFonts w:hint="eastAsia"/>
          <w:sz w:val="22"/>
        </w:rPr>
        <w:t>別紙４</w:t>
      </w:r>
    </w:p>
    <w:p w:rsidR="00FD4DBC" w:rsidRPr="00514E1C" w:rsidRDefault="00FD4DBC" w:rsidP="00D13F6F">
      <w:pPr>
        <w:wordWrap w:val="0"/>
        <w:overflowPunct w:val="0"/>
        <w:autoSpaceDE w:val="0"/>
        <w:autoSpaceDN w:val="0"/>
        <w:spacing w:afterLines="50" w:after="167"/>
        <w:jc w:val="center"/>
        <w:textAlignment w:val="center"/>
        <w:rPr>
          <w:sz w:val="24"/>
        </w:rPr>
      </w:pPr>
      <w:r w:rsidRPr="00514E1C">
        <w:rPr>
          <w:rFonts w:hint="eastAsia"/>
          <w:sz w:val="24"/>
        </w:rPr>
        <w:t>特定施設</w:t>
      </w:r>
      <w:r>
        <w:rPr>
          <w:rFonts w:hint="eastAsia"/>
          <w:sz w:val="24"/>
        </w:rPr>
        <w:t>（</w:t>
      </w:r>
      <w:r w:rsidRPr="00514E1C">
        <w:rPr>
          <w:rFonts w:hint="eastAsia"/>
          <w:sz w:val="24"/>
        </w:rPr>
        <w:t>水質基準対象施設</w:t>
      </w:r>
      <w:r>
        <w:rPr>
          <w:rFonts w:hint="eastAsia"/>
          <w:sz w:val="24"/>
        </w:rPr>
        <w:t>）</w:t>
      </w:r>
      <w:r w:rsidRPr="00514E1C">
        <w:rPr>
          <w:rFonts w:hint="eastAsia"/>
          <w:sz w:val="24"/>
        </w:rPr>
        <w:t>の構造</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3458"/>
        <w:gridCol w:w="3458"/>
      </w:tblGrid>
      <w:tr w:rsidR="00FD4DBC" w:rsidTr="001B6394">
        <w:trPr>
          <w:trHeight w:val="850"/>
          <w:jc w:val="center"/>
        </w:trPr>
        <w:tc>
          <w:tcPr>
            <w:tcW w:w="2835" w:type="dxa"/>
            <w:vAlign w:val="center"/>
          </w:tcPr>
          <w:p w:rsidR="00FD4DBC" w:rsidRDefault="00FD4DBC" w:rsidP="001B6394">
            <w:pPr>
              <w:overflowPunct w:val="0"/>
              <w:autoSpaceDE w:val="0"/>
              <w:autoSpaceDN w:val="0"/>
              <w:jc w:val="distribute"/>
              <w:textAlignment w:val="center"/>
            </w:pPr>
            <w:r>
              <w:rPr>
                <w:rFonts w:hint="eastAsia"/>
              </w:rPr>
              <w:t>工場又は事業場に</w:t>
            </w:r>
          </w:p>
          <w:p w:rsidR="00FD4DBC" w:rsidRDefault="00FD4DBC" w:rsidP="001B6394">
            <w:pPr>
              <w:wordWrap w:val="0"/>
              <w:overflowPunct w:val="0"/>
              <w:autoSpaceDE w:val="0"/>
              <w:autoSpaceDN w:val="0"/>
              <w:jc w:val="distribute"/>
              <w:textAlignment w:val="center"/>
            </w:pPr>
            <w:r>
              <w:rPr>
                <w:rFonts w:hint="eastAsia"/>
              </w:rPr>
              <w:t>おける施設番号</w:t>
            </w:r>
          </w:p>
        </w:tc>
        <w:tc>
          <w:tcPr>
            <w:tcW w:w="3458" w:type="dxa"/>
            <w:vAlign w:val="center"/>
          </w:tcPr>
          <w:p w:rsidR="00FD4DBC" w:rsidRDefault="00FD4DBC" w:rsidP="001B6394">
            <w:pPr>
              <w:wordWrap w:val="0"/>
              <w:overflowPunct w:val="0"/>
              <w:autoSpaceDE w:val="0"/>
              <w:autoSpaceDN w:val="0"/>
              <w:textAlignment w:val="center"/>
            </w:pPr>
          </w:p>
        </w:tc>
        <w:tc>
          <w:tcPr>
            <w:tcW w:w="3458" w:type="dxa"/>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835" w:type="dxa"/>
            <w:vAlign w:val="center"/>
          </w:tcPr>
          <w:p w:rsidR="00FD4DBC" w:rsidRDefault="00FD4DBC" w:rsidP="001B6394">
            <w:pPr>
              <w:wordWrap w:val="0"/>
              <w:overflowPunct w:val="0"/>
              <w:autoSpaceDE w:val="0"/>
              <w:autoSpaceDN w:val="0"/>
              <w:jc w:val="distribute"/>
              <w:textAlignment w:val="center"/>
            </w:pPr>
            <w:r>
              <w:rPr>
                <w:rFonts w:hint="eastAsia"/>
              </w:rPr>
              <w:t>特定施設号番号</w:t>
            </w:r>
          </w:p>
          <w:p w:rsidR="00FD4DBC" w:rsidRDefault="00FD4DBC" w:rsidP="001B6394">
            <w:pPr>
              <w:wordWrap w:val="0"/>
              <w:overflowPunct w:val="0"/>
              <w:autoSpaceDE w:val="0"/>
              <w:autoSpaceDN w:val="0"/>
              <w:jc w:val="distribute"/>
              <w:textAlignment w:val="center"/>
            </w:pPr>
            <w:r>
              <w:rPr>
                <w:rFonts w:hint="eastAsia"/>
              </w:rPr>
              <w:t>及び名称</w:t>
            </w:r>
          </w:p>
        </w:tc>
        <w:tc>
          <w:tcPr>
            <w:tcW w:w="3458" w:type="dxa"/>
            <w:vAlign w:val="center"/>
          </w:tcPr>
          <w:p w:rsidR="00FD4DBC" w:rsidRDefault="00FD4DBC" w:rsidP="001B6394">
            <w:pPr>
              <w:wordWrap w:val="0"/>
              <w:overflowPunct w:val="0"/>
              <w:autoSpaceDE w:val="0"/>
              <w:autoSpaceDN w:val="0"/>
              <w:textAlignment w:val="center"/>
            </w:pPr>
          </w:p>
        </w:tc>
        <w:tc>
          <w:tcPr>
            <w:tcW w:w="3458" w:type="dxa"/>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835" w:type="dxa"/>
            <w:vAlign w:val="center"/>
          </w:tcPr>
          <w:p w:rsidR="00FD4DBC" w:rsidRDefault="00FD4DBC" w:rsidP="001B6394">
            <w:pPr>
              <w:wordWrap w:val="0"/>
              <w:overflowPunct w:val="0"/>
              <w:autoSpaceDE w:val="0"/>
              <w:autoSpaceDN w:val="0"/>
              <w:jc w:val="distribute"/>
              <w:textAlignment w:val="center"/>
            </w:pPr>
            <w:r>
              <w:rPr>
                <w:rFonts w:hint="eastAsia"/>
              </w:rPr>
              <w:t>型式</w:t>
            </w:r>
          </w:p>
        </w:tc>
        <w:tc>
          <w:tcPr>
            <w:tcW w:w="3458" w:type="dxa"/>
            <w:vAlign w:val="center"/>
          </w:tcPr>
          <w:p w:rsidR="00FD4DBC" w:rsidRDefault="00FD4DBC" w:rsidP="001B6394">
            <w:pPr>
              <w:wordWrap w:val="0"/>
              <w:overflowPunct w:val="0"/>
              <w:autoSpaceDE w:val="0"/>
              <w:autoSpaceDN w:val="0"/>
              <w:textAlignment w:val="center"/>
            </w:pPr>
          </w:p>
        </w:tc>
        <w:tc>
          <w:tcPr>
            <w:tcW w:w="3458" w:type="dxa"/>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835" w:type="dxa"/>
            <w:vAlign w:val="center"/>
          </w:tcPr>
          <w:p w:rsidR="00FD4DBC" w:rsidRDefault="00FD4DBC" w:rsidP="001B6394">
            <w:pPr>
              <w:wordWrap w:val="0"/>
              <w:overflowPunct w:val="0"/>
              <w:autoSpaceDE w:val="0"/>
              <w:autoSpaceDN w:val="0"/>
              <w:jc w:val="distribute"/>
              <w:textAlignment w:val="center"/>
            </w:pPr>
            <w:r>
              <w:rPr>
                <w:rFonts w:hint="eastAsia"/>
              </w:rPr>
              <w:t>構造</w:t>
            </w:r>
          </w:p>
        </w:tc>
        <w:tc>
          <w:tcPr>
            <w:tcW w:w="3458" w:type="dxa"/>
            <w:vAlign w:val="center"/>
          </w:tcPr>
          <w:p w:rsidR="00FD4DBC" w:rsidRDefault="00FD4DBC" w:rsidP="001B6394">
            <w:pPr>
              <w:wordWrap w:val="0"/>
              <w:overflowPunct w:val="0"/>
              <w:autoSpaceDE w:val="0"/>
              <w:autoSpaceDN w:val="0"/>
              <w:textAlignment w:val="center"/>
            </w:pPr>
          </w:p>
        </w:tc>
        <w:tc>
          <w:tcPr>
            <w:tcW w:w="3458" w:type="dxa"/>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835" w:type="dxa"/>
            <w:vAlign w:val="center"/>
          </w:tcPr>
          <w:p w:rsidR="00FD4DBC" w:rsidRDefault="00FD4DBC" w:rsidP="001B6394">
            <w:pPr>
              <w:wordWrap w:val="0"/>
              <w:overflowPunct w:val="0"/>
              <w:autoSpaceDE w:val="0"/>
              <w:autoSpaceDN w:val="0"/>
              <w:jc w:val="distribute"/>
              <w:textAlignment w:val="center"/>
            </w:pPr>
            <w:r>
              <w:rPr>
                <w:rFonts w:hint="eastAsia"/>
              </w:rPr>
              <w:t>主要寸法</w:t>
            </w:r>
          </w:p>
        </w:tc>
        <w:tc>
          <w:tcPr>
            <w:tcW w:w="3458" w:type="dxa"/>
            <w:vAlign w:val="center"/>
          </w:tcPr>
          <w:p w:rsidR="00FD4DBC" w:rsidRDefault="00FD4DBC" w:rsidP="001B6394">
            <w:pPr>
              <w:wordWrap w:val="0"/>
              <w:overflowPunct w:val="0"/>
              <w:autoSpaceDE w:val="0"/>
              <w:autoSpaceDN w:val="0"/>
              <w:textAlignment w:val="center"/>
            </w:pPr>
          </w:p>
        </w:tc>
        <w:tc>
          <w:tcPr>
            <w:tcW w:w="3458" w:type="dxa"/>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835" w:type="dxa"/>
            <w:vAlign w:val="center"/>
          </w:tcPr>
          <w:p w:rsidR="00FD4DBC" w:rsidRDefault="00FD4DBC" w:rsidP="001B6394">
            <w:pPr>
              <w:wordWrap w:val="0"/>
              <w:overflowPunct w:val="0"/>
              <w:autoSpaceDE w:val="0"/>
              <w:autoSpaceDN w:val="0"/>
              <w:jc w:val="distribute"/>
              <w:textAlignment w:val="center"/>
            </w:pPr>
            <w:r>
              <w:rPr>
                <w:rFonts w:hint="eastAsia"/>
              </w:rPr>
              <w:t>能力</w:t>
            </w:r>
          </w:p>
        </w:tc>
        <w:tc>
          <w:tcPr>
            <w:tcW w:w="3458" w:type="dxa"/>
            <w:vAlign w:val="center"/>
          </w:tcPr>
          <w:p w:rsidR="00FD4DBC" w:rsidRDefault="00FD4DBC" w:rsidP="001B6394">
            <w:pPr>
              <w:wordWrap w:val="0"/>
              <w:overflowPunct w:val="0"/>
              <w:autoSpaceDE w:val="0"/>
              <w:autoSpaceDN w:val="0"/>
              <w:textAlignment w:val="center"/>
            </w:pPr>
          </w:p>
        </w:tc>
        <w:tc>
          <w:tcPr>
            <w:tcW w:w="3458" w:type="dxa"/>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835" w:type="dxa"/>
            <w:vAlign w:val="center"/>
          </w:tcPr>
          <w:p w:rsidR="00FD4DBC" w:rsidRDefault="00FD4DBC" w:rsidP="001B6394">
            <w:pPr>
              <w:wordWrap w:val="0"/>
              <w:overflowPunct w:val="0"/>
              <w:autoSpaceDE w:val="0"/>
              <w:autoSpaceDN w:val="0"/>
              <w:jc w:val="distribute"/>
              <w:textAlignment w:val="center"/>
            </w:pPr>
            <w:r>
              <w:rPr>
                <w:rFonts w:hint="eastAsia"/>
              </w:rPr>
              <w:t>配置</w:t>
            </w:r>
          </w:p>
        </w:tc>
        <w:tc>
          <w:tcPr>
            <w:tcW w:w="3458" w:type="dxa"/>
            <w:vAlign w:val="center"/>
          </w:tcPr>
          <w:p w:rsidR="00FD4DBC" w:rsidRDefault="00FD4DBC" w:rsidP="001B6394">
            <w:pPr>
              <w:wordWrap w:val="0"/>
              <w:overflowPunct w:val="0"/>
              <w:autoSpaceDE w:val="0"/>
              <w:autoSpaceDN w:val="0"/>
              <w:textAlignment w:val="center"/>
            </w:pPr>
          </w:p>
        </w:tc>
        <w:tc>
          <w:tcPr>
            <w:tcW w:w="3458" w:type="dxa"/>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835" w:type="dxa"/>
            <w:vAlign w:val="center"/>
          </w:tcPr>
          <w:p w:rsidR="00FD4DBC" w:rsidRDefault="00FD4DBC" w:rsidP="001B6394">
            <w:pPr>
              <w:overflowPunct w:val="0"/>
              <w:autoSpaceDE w:val="0"/>
              <w:autoSpaceDN w:val="0"/>
              <w:jc w:val="distribute"/>
              <w:textAlignment w:val="center"/>
            </w:pPr>
            <w:r>
              <w:rPr>
                <w:rFonts w:hint="eastAsia"/>
              </w:rPr>
              <w:t>設置年月日</w:t>
            </w:r>
          </w:p>
        </w:tc>
        <w:tc>
          <w:tcPr>
            <w:tcW w:w="3458" w:type="dxa"/>
            <w:vAlign w:val="center"/>
          </w:tcPr>
          <w:p w:rsidR="00FD4DBC" w:rsidRDefault="00FD4DBC" w:rsidP="001B6394">
            <w:pPr>
              <w:wordWrap w:val="0"/>
              <w:overflowPunct w:val="0"/>
              <w:autoSpaceDE w:val="0"/>
              <w:autoSpaceDN w:val="0"/>
              <w:jc w:val="right"/>
              <w:textAlignment w:val="center"/>
            </w:pPr>
            <w:r>
              <w:rPr>
                <w:rFonts w:hint="eastAsia"/>
              </w:rPr>
              <w:t>年 　 　 月 　 　 日</w:t>
            </w:r>
          </w:p>
        </w:tc>
        <w:tc>
          <w:tcPr>
            <w:tcW w:w="3458" w:type="dxa"/>
            <w:vAlign w:val="center"/>
          </w:tcPr>
          <w:p w:rsidR="00FD4DBC" w:rsidRDefault="00FD4DBC" w:rsidP="001B6394">
            <w:pPr>
              <w:wordWrap w:val="0"/>
              <w:overflowPunct w:val="0"/>
              <w:autoSpaceDE w:val="0"/>
              <w:autoSpaceDN w:val="0"/>
              <w:jc w:val="right"/>
              <w:textAlignment w:val="center"/>
            </w:pPr>
            <w:r>
              <w:rPr>
                <w:rFonts w:hint="eastAsia"/>
              </w:rPr>
              <w:t>年 　 　 月 　 　 日</w:t>
            </w:r>
          </w:p>
        </w:tc>
      </w:tr>
      <w:tr w:rsidR="00FD4DBC" w:rsidTr="001B6394">
        <w:trPr>
          <w:trHeight w:val="850"/>
          <w:jc w:val="center"/>
        </w:trPr>
        <w:tc>
          <w:tcPr>
            <w:tcW w:w="2835" w:type="dxa"/>
            <w:vAlign w:val="center"/>
          </w:tcPr>
          <w:p w:rsidR="00FD4DBC" w:rsidRDefault="00FD4DBC" w:rsidP="001B6394">
            <w:pPr>
              <w:overflowPunct w:val="0"/>
              <w:autoSpaceDE w:val="0"/>
              <w:autoSpaceDN w:val="0"/>
              <w:jc w:val="distribute"/>
              <w:textAlignment w:val="center"/>
            </w:pPr>
            <w:r>
              <w:rPr>
                <w:rFonts w:hint="eastAsia"/>
              </w:rPr>
              <w:t>工事着手予定年月日</w:t>
            </w:r>
          </w:p>
        </w:tc>
        <w:tc>
          <w:tcPr>
            <w:tcW w:w="3458" w:type="dxa"/>
            <w:vAlign w:val="center"/>
          </w:tcPr>
          <w:p w:rsidR="00FD4DBC" w:rsidRDefault="00FD4DBC" w:rsidP="001B6394">
            <w:pPr>
              <w:wordWrap w:val="0"/>
              <w:overflowPunct w:val="0"/>
              <w:autoSpaceDE w:val="0"/>
              <w:autoSpaceDN w:val="0"/>
              <w:jc w:val="right"/>
              <w:textAlignment w:val="center"/>
            </w:pPr>
            <w:r>
              <w:rPr>
                <w:rFonts w:hint="eastAsia"/>
              </w:rPr>
              <w:t>年 　 　 月 　 　 日</w:t>
            </w:r>
          </w:p>
        </w:tc>
        <w:tc>
          <w:tcPr>
            <w:tcW w:w="3458" w:type="dxa"/>
            <w:vAlign w:val="center"/>
          </w:tcPr>
          <w:p w:rsidR="00FD4DBC" w:rsidRDefault="00FD4DBC" w:rsidP="001B6394">
            <w:pPr>
              <w:wordWrap w:val="0"/>
              <w:overflowPunct w:val="0"/>
              <w:autoSpaceDE w:val="0"/>
              <w:autoSpaceDN w:val="0"/>
              <w:jc w:val="right"/>
              <w:textAlignment w:val="center"/>
            </w:pPr>
            <w:r>
              <w:rPr>
                <w:rFonts w:hint="eastAsia"/>
              </w:rPr>
              <w:t>年 　 　 月 　 　 日</w:t>
            </w:r>
          </w:p>
        </w:tc>
      </w:tr>
      <w:tr w:rsidR="00FD4DBC" w:rsidTr="001B6394">
        <w:trPr>
          <w:trHeight w:val="850"/>
          <w:jc w:val="center"/>
        </w:trPr>
        <w:tc>
          <w:tcPr>
            <w:tcW w:w="2835" w:type="dxa"/>
            <w:vAlign w:val="center"/>
          </w:tcPr>
          <w:p w:rsidR="00FD4DBC" w:rsidRDefault="00FD4DBC" w:rsidP="001B6394">
            <w:pPr>
              <w:overflowPunct w:val="0"/>
              <w:autoSpaceDE w:val="0"/>
              <w:autoSpaceDN w:val="0"/>
              <w:jc w:val="distribute"/>
              <w:textAlignment w:val="center"/>
            </w:pPr>
            <w:r>
              <w:rPr>
                <w:rFonts w:hint="eastAsia"/>
              </w:rPr>
              <w:t>工事完成予定年月日</w:t>
            </w:r>
          </w:p>
        </w:tc>
        <w:tc>
          <w:tcPr>
            <w:tcW w:w="3458" w:type="dxa"/>
            <w:vAlign w:val="center"/>
          </w:tcPr>
          <w:p w:rsidR="00FD4DBC" w:rsidRDefault="00FD4DBC" w:rsidP="001B6394">
            <w:pPr>
              <w:wordWrap w:val="0"/>
              <w:overflowPunct w:val="0"/>
              <w:autoSpaceDE w:val="0"/>
              <w:autoSpaceDN w:val="0"/>
              <w:jc w:val="right"/>
              <w:textAlignment w:val="center"/>
            </w:pPr>
            <w:r>
              <w:rPr>
                <w:rFonts w:hint="eastAsia"/>
              </w:rPr>
              <w:t>年 　 　 月 　 　 日</w:t>
            </w:r>
          </w:p>
        </w:tc>
        <w:tc>
          <w:tcPr>
            <w:tcW w:w="3458" w:type="dxa"/>
            <w:vAlign w:val="center"/>
          </w:tcPr>
          <w:p w:rsidR="00FD4DBC" w:rsidRDefault="00FD4DBC" w:rsidP="001B6394">
            <w:pPr>
              <w:wordWrap w:val="0"/>
              <w:overflowPunct w:val="0"/>
              <w:autoSpaceDE w:val="0"/>
              <w:autoSpaceDN w:val="0"/>
              <w:jc w:val="right"/>
              <w:textAlignment w:val="center"/>
            </w:pPr>
            <w:r>
              <w:rPr>
                <w:rFonts w:hint="eastAsia"/>
              </w:rPr>
              <w:t>年 　 　 月 　 　 日</w:t>
            </w:r>
          </w:p>
        </w:tc>
      </w:tr>
      <w:tr w:rsidR="00FD4DBC" w:rsidTr="001B6394">
        <w:trPr>
          <w:trHeight w:val="850"/>
          <w:jc w:val="center"/>
        </w:trPr>
        <w:tc>
          <w:tcPr>
            <w:tcW w:w="2835" w:type="dxa"/>
            <w:vAlign w:val="center"/>
          </w:tcPr>
          <w:p w:rsidR="00FD4DBC" w:rsidRDefault="00FD4DBC" w:rsidP="001B6394">
            <w:pPr>
              <w:overflowPunct w:val="0"/>
              <w:autoSpaceDE w:val="0"/>
              <w:autoSpaceDN w:val="0"/>
              <w:jc w:val="distribute"/>
              <w:textAlignment w:val="center"/>
            </w:pPr>
            <w:r>
              <w:rPr>
                <w:rFonts w:hint="eastAsia"/>
              </w:rPr>
              <w:t>使用開始予定年月日</w:t>
            </w:r>
          </w:p>
        </w:tc>
        <w:tc>
          <w:tcPr>
            <w:tcW w:w="3458" w:type="dxa"/>
            <w:vAlign w:val="center"/>
          </w:tcPr>
          <w:p w:rsidR="00FD4DBC" w:rsidRDefault="00FD4DBC" w:rsidP="001B6394">
            <w:pPr>
              <w:wordWrap w:val="0"/>
              <w:overflowPunct w:val="0"/>
              <w:autoSpaceDE w:val="0"/>
              <w:autoSpaceDN w:val="0"/>
              <w:jc w:val="right"/>
              <w:textAlignment w:val="center"/>
            </w:pPr>
            <w:r>
              <w:rPr>
                <w:rFonts w:hint="eastAsia"/>
              </w:rPr>
              <w:t>年 　 　 月 　 　 日</w:t>
            </w:r>
          </w:p>
        </w:tc>
        <w:tc>
          <w:tcPr>
            <w:tcW w:w="3458" w:type="dxa"/>
            <w:vAlign w:val="center"/>
          </w:tcPr>
          <w:p w:rsidR="00FD4DBC" w:rsidRDefault="00FD4DBC" w:rsidP="001B6394">
            <w:pPr>
              <w:wordWrap w:val="0"/>
              <w:overflowPunct w:val="0"/>
              <w:autoSpaceDE w:val="0"/>
              <w:autoSpaceDN w:val="0"/>
              <w:jc w:val="right"/>
              <w:textAlignment w:val="center"/>
            </w:pPr>
            <w:r>
              <w:rPr>
                <w:rFonts w:hint="eastAsia"/>
              </w:rPr>
              <w:t>年 　 　 月 　 　 日</w:t>
            </w:r>
          </w:p>
        </w:tc>
      </w:tr>
      <w:tr w:rsidR="00FD4DBC" w:rsidTr="001B6394">
        <w:trPr>
          <w:trHeight w:val="850"/>
          <w:jc w:val="center"/>
        </w:trPr>
        <w:tc>
          <w:tcPr>
            <w:tcW w:w="2835" w:type="dxa"/>
            <w:vAlign w:val="center"/>
          </w:tcPr>
          <w:p w:rsidR="00FD4DBC" w:rsidRDefault="00FD4DBC" w:rsidP="001B6394">
            <w:pPr>
              <w:overflowPunct w:val="0"/>
              <w:autoSpaceDE w:val="0"/>
              <w:autoSpaceDN w:val="0"/>
              <w:jc w:val="distribute"/>
              <w:textAlignment w:val="center"/>
            </w:pPr>
            <w:r>
              <w:rPr>
                <w:rFonts w:hint="eastAsia"/>
              </w:rPr>
              <w:t>その他参考となるべき事項</w:t>
            </w:r>
          </w:p>
        </w:tc>
        <w:tc>
          <w:tcPr>
            <w:tcW w:w="3458" w:type="dxa"/>
            <w:vAlign w:val="center"/>
          </w:tcPr>
          <w:p w:rsidR="00FD4DBC" w:rsidRDefault="00FD4DBC" w:rsidP="001B6394">
            <w:pPr>
              <w:wordWrap w:val="0"/>
              <w:overflowPunct w:val="0"/>
              <w:autoSpaceDE w:val="0"/>
              <w:autoSpaceDN w:val="0"/>
              <w:textAlignment w:val="center"/>
            </w:pPr>
          </w:p>
        </w:tc>
        <w:tc>
          <w:tcPr>
            <w:tcW w:w="3458" w:type="dxa"/>
            <w:vAlign w:val="center"/>
          </w:tcPr>
          <w:p w:rsidR="00FD4DBC" w:rsidRDefault="00FD4DBC" w:rsidP="001B6394">
            <w:pPr>
              <w:wordWrap w:val="0"/>
              <w:overflowPunct w:val="0"/>
              <w:autoSpaceDE w:val="0"/>
              <w:autoSpaceDN w:val="0"/>
              <w:textAlignment w:val="center"/>
            </w:pPr>
          </w:p>
        </w:tc>
      </w:tr>
    </w:tbl>
    <w:p w:rsidR="00FD4DBC" w:rsidRPr="00B62B78" w:rsidRDefault="00FD4DBC" w:rsidP="00FD4DBC">
      <w:pPr>
        <w:wordWrap w:val="0"/>
        <w:overflowPunct w:val="0"/>
        <w:autoSpaceDE w:val="0"/>
        <w:autoSpaceDN w:val="0"/>
        <w:ind w:left="1100" w:hangingChars="500" w:hanging="1100"/>
        <w:textAlignment w:val="center"/>
        <w:rPr>
          <w:sz w:val="22"/>
        </w:rPr>
      </w:pPr>
      <w:r w:rsidRPr="00B62B78">
        <w:rPr>
          <w:rFonts w:hint="eastAsia"/>
          <w:sz w:val="22"/>
        </w:rPr>
        <w:t>備考　１　配置の欄には、当該特定施設及びこれに関連する主要機械又は主要装置の配置を記載すること。</w:t>
      </w:r>
    </w:p>
    <w:p w:rsidR="00FD4DBC" w:rsidRPr="00B62B78" w:rsidRDefault="00FD4DBC" w:rsidP="00FD4DBC">
      <w:pPr>
        <w:wordWrap w:val="0"/>
        <w:overflowPunct w:val="0"/>
        <w:autoSpaceDE w:val="0"/>
        <w:autoSpaceDN w:val="0"/>
        <w:ind w:leftChars="300" w:left="1070" w:hangingChars="200" w:hanging="440"/>
        <w:textAlignment w:val="center"/>
        <w:rPr>
          <w:sz w:val="22"/>
        </w:rPr>
      </w:pPr>
      <w:r w:rsidRPr="00B62B78">
        <w:rPr>
          <w:rFonts w:hint="eastAsia"/>
          <w:sz w:val="22"/>
        </w:rPr>
        <w:t>２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FD4DBC" w:rsidRPr="00B62B78" w:rsidRDefault="00FD4DBC" w:rsidP="00FD4DBC">
      <w:pPr>
        <w:wordWrap w:val="0"/>
        <w:overflowPunct w:val="0"/>
        <w:autoSpaceDE w:val="0"/>
        <w:autoSpaceDN w:val="0"/>
        <w:textAlignment w:val="center"/>
        <w:rPr>
          <w:rFonts w:ascii="ＭＳ ゴシック" w:eastAsia="ＭＳ ゴシック" w:hAnsi="ＭＳ ゴシック"/>
          <w:sz w:val="22"/>
        </w:rPr>
      </w:pPr>
      <w:r>
        <w:br w:type="page"/>
      </w:r>
      <w:r w:rsidRPr="00B62B78">
        <w:rPr>
          <w:rFonts w:hint="eastAsia"/>
          <w:sz w:val="22"/>
        </w:rPr>
        <w:lastRenderedPageBreak/>
        <w:t>別紙５</w:t>
      </w:r>
    </w:p>
    <w:p w:rsidR="00FD4DBC" w:rsidRPr="000C7118" w:rsidRDefault="00FD4DBC" w:rsidP="00D13F6F">
      <w:pPr>
        <w:wordWrap w:val="0"/>
        <w:overflowPunct w:val="0"/>
        <w:autoSpaceDE w:val="0"/>
        <w:autoSpaceDN w:val="0"/>
        <w:spacing w:afterLines="50" w:after="167"/>
        <w:jc w:val="center"/>
        <w:textAlignment w:val="center"/>
        <w:rPr>
          <w:sz w:val="24"/>
        </w:rPr>
      </w:pPr>
      <w:r w:rsidRPr="000C7118">
        <w:rPr>
          <w:rFonts w:hint="eastAsia"/>
          <w:sz w:val="24"/>
        </w:rPr>
        <w:t>特定施設</w:t>
      </w:r>
      <w:r>
        <w:rPr>
          <w:rFonts w:hint="eastAsia"/>
          <w:sz w:val="24"/>
        </w:rPr>
        <w:t>（</w:t>
      </w:r>
      <w:r w:rsidRPr="000C7118">
        <w:rPr>
          <w:rFonts w:hint="eastAsia"/>
          <w:sz w:val="24"/>
        </w:rPr>
        <w:t>水質基準対象施設</w:t>
      </w:r>
      <w:r>
        <w:rPr>
          <w:rFonts w:hint="eastAsia"/>
          <w:sz w:val="24"/>
        </w:rPr>
        <w:t>）</w:t>
      </w:r>
      <w:r w:rsidRPr="000C7118">
        <w:rPr>
          <w:rFonts w:hint="eastAsia"/>
          <w:sz w:val="24"/>
        </w:rPr>
        <w:t>の使用の方法</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8"/>
        <w:gridCol w:w="1701"/>
        <w:gridCol w:w="1701"/>
        <w:gridCol w:w="1701"/>
        <w:gridCol w:w="1701"/>
      </w:tblGrid>
      <w:tr w:rsidR="00FD4DBC" w:rsidTr="001B6394">
        <w:trPr>
          <w:trHeight w:val="850"/>
          <w:jc w:val="center"/>
        </w:trPr>
        <w:tc>
          <w:tcPr>
            <w:tcW w:w="2948" w:type="dxa"/>
            <w:vAlign w:val="center"/>
          </w:tcPr>
          <w:p w:rsidR="00FD4DBC" w:rsidRDefault="00FD4DBC" w:rsidP="001B6394">
            <w:pPr>
              <w:overflowPunct w:val="0"/>
              <w:autoSpaceDE w:val="0"/>
              <w:autoSpaceDN w:val="0"/>
              <w:jc w:val="distribute"/>
              <w:textAlignment w:val="center"/>
            </w:pPr>
            <w:r>
              <w:rPr>
                <w:rFonts w:hint="eastAsia"/>
              </w:rPr>
              <w:t>工場又は事業場に</w:t>
            </w:r>
          </w:p>
          <w:p w:rsidR="00FD4DBC" w:rsidRDefault="00FD4DBC" w:rsidP="001B6394">
            <w:pPr>
              <w:overflowPunct w:val="0"/>
              <w:autoSpaceDE w:val="0"/>
              <w:autoSpaceDN w:val="0"/>
              <w:jc w:val="distribute"/>
              <w:textAlignment w:val="center"/>
            </w:pPr>
            <w:r>
              <w:rPr>
                <w:rFonts w:hint="eastAsia"/>
              </w:rPr>
              <w:t>おける施設番号</w:t>
            </w:r>
          </w:p>
        </w:tc>
        <w:tc>
          <w:tcPr>
            <w:tcW w:w="3402" w:type="dxa"/>
            <w:gridSpan w:val="2"/>
            <w:vAlign w:val="center"/>
          </w:tcPr>
          <w:p w:rsidR="00FD4DBC" w:rsidRDefault="00FD4DBC" w:rsidP="001B6394">
            <w:pPr>
              <w:wordWrap w:val="0"/>
              <w:overflowPunct w:val="0"/>
              <w:autoSpaceDE w:val="0"/>
              <w:autoSpaceDN w:val="0"/>
              <w:textAlignment w:val="center"/>
            </w:pPr>
          </w:p>
        </w:tc>
        <w:tc>
          <w:tcPr>
            <w:tcW w:w="3402" w:type="dxa"/>
            <w:gridSpan w:val="2"/>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948" w:type="dxa"/>
            <w:vAlign w:val="center"/>
          </w:tcPr>
          <w:p w:rsidR="00FD4DBC" w:rsidRDefault="00FD4DBC" w:rsidP="001B6394">
            <w:pPr>
              <w:overflowPunct w:val="0"/>
              <w:autoSpaceDE w:val="0"/>
              <w:autoSpaceDN w:val="0"/>
              <w:jc w:val="distribute"/>
              <w:textAlignment w:val="center"/>
            </w:pPr>
            <w:r>
              <w:rPr>
                <w:rFonts w:hint="eastAsia"/>
              </w:rPr>
              <w:t>設置場所</w:t>
            </w:r>
          </w:p>
        </w:tc>
        <w:tc>
          <w:tcPr>
            <w:tcW w:w="3402" w:type="dxa"/>
            <w:gridSpan w:val="2"/>
            <w:vAlign w:val="center"/>
          </w:tcPr>
          <w:p w:rsidR="00FD4DBC" w:rsidRDefault="00FD4DBC" w:rsidP="001B6394">
            <w:pPr>
              <w:wordWrap w:val="0"/>
              <w:overflowPunct w:val="0"/>
              <w:autoSpaceDE w:val="0"/>
              <w:autoSpaceDN w:val="0"/>
              <w:textAlignment w:val="center"/>
            </w:pPr>
          </w:p>
        </w:tc>
        <w:tc>
          <w:tcPr>
            <w:tcW w:w="3402" w:type="dxa"/>
            <w:gridSpan w:val="2"/>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948" w:type="dxa"/>
            <w:vAlign w:val="center"/>
          </w:tcPr>
          <w:p w:rsidR="00FD4DBC" w:rsidRDefault="00FD4DBC" w:rsidP="001B6394">
            <w:pPr>
              <w:overflowPunct w:val="0"/>
              <w:autoSpaceDE w:val="0"/>
              <w:autoSpaceDN w:val="0"/>
              <w:jc w:val="distribute"/>
              <w:textAlignment w:val="center"/>
            </w:pPr>
            <w:r>
              <w:rPr>
                <w:rFonts w:hint="eastAsia"/>
              </w:rPr>
              <w:t>操業の系統</w:t>
            </w:r>
          </w:p>
        </w:tc>
        <w:tc>
          <w:tcPr>
            <w:tcW w:w="3402" w:type="dxa"/>
            <w:gridSpan w:val="2"/>
            <w:vAlign w:val="center"/>
          </w:tcPr>
          <w:p w:rsidR="00FD4DBC" w:rsidRDefault="00FD4DBC" w:rsidP="001B6394">
            <w:pPr>
              <w:wordWrap w:val="0"/>
              <w:overflowPunct w:val="0"/>
              <w:autoSpaceDE w:val="0"/>
              <w:autoSpaceDN w:val="0"/>
              <w:textAlignment w:val="center"/>
            </w:pPr>
          </w:p>
        </w:tc>
        <w:tc>
          <w:tcPr>
            <w:tcW w:w="3402" w:type="dxa"/>
            <w:gridSpan w:val="2"/>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948" w:type="dxa"/>
            <w:vAlign w:val="center"/>
          </w:tcPr>
          <w:p w:rsidR="00FD4DBC" w:rsidRDefault="00FD4DBC" w:rsidP="001B6394">
            <w:pPr>
              <w:overflowPunct w:val="0"/>
              <w:autoSpaceDE w:val="0"/>
              <w:autoSpaceDN w:val="0"/>
              <w:jc w:val="distribute"/>
              <w:textAlignment w:val="center"/>
            </w:pPr>
            <w:r>
              <w:rPr>
                <w:rFonts w:hint="eastAsia"/>
              </w:rPr>
              <w:t>使用時間間隔</w:t>
            </w:r>
          </w:p>
        </w:tc>
        <w:tc>
          <w:tcPr>
            <w:tcW w:w="3402" w:type="dxa"/>
            <w:gridSpan w:val="2"/>
            <w:vAlign w:val="center"/>
          </w:tcPr>
          <w:p w:rsidR="00FD4DBC" w:rsidRDefault="00FD4DBC" w:rsidP="001B6394">
            <w:pPr>
              <w:wordWrap w:val="0"/>
              <w:overflowPunct w:val="0"/>
              <w:autoSpaceDE w:val="0"/>
              <w:autoSpaceDN w:val="0"/>
              <w:textAlignment w:val="center"/>
            </w:pPr>
          </w:p>
        </w:tc>
        <w:tc>
          <w:tcPr>
            <w:tcW w:w="3402" w:type="dxa"/>
            <w:gridSpan w:val="2"/>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948" w:type="dxa"/>
            <w:vAlign w:val="center"/>
          </w:tcPr>
          <w:p w:rsidR="00FD4DBC" w:rsidRDefault="00FD4DBC" w:rsidP="001B6394">
            <w:pPr>
              <w:overflowPunct w:val="0"/>
              <w:autoSpaceDE w:val="0"/>
              <w:autoSpaceDN w:val="0"/>
              <w:jc w:val="distribute"/>
              <w:textAlignment w:val="center"/>
            </w:pPr>
            <w:r>
              <w:rPr>
                <w:rFonts w:hint="eastAsia"/>
              </w:rPr>
              <w:t>１日当たりの使用時間</w:t>
            </w:r>
          </w:p>
        </w:tc>
        <w:tc>
          <w:tcPr>
            <w:tcW w:w="3402" w:type="dxa"/>
            <w:gridSpan w:val="2"/>
            <w:vAlign w:val="center"/>
          </w:tcPr>
          <w:p w:rsidR="00FD4DBC" w:rsidRDefault="00FD4DBC" w:rsidP="001B6394">
            <w:pPr>
              <w:wordWrap w:val="0"/>
              <w:overflowPunct w:val="0"/>
              <w:autoSpaceDE w:val="0"/>
              <w:autoSpaceDN w:val="0"/>
              <w:textAlignment w:val="center"/>
            </w:pPr>
          </w:p>
        </w:tc>
        <w:tc>
          <w:tcPr>
            <w:tcW w:w="3402" w:type="dxa"/>
            <w:gridSpan w:val="2"/>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948" w:type="dxa"/>
            <w:vAlign w:val="center"/>
          </w:tcPr>
          <w:p w:rsidR="00FD4DBC" w:rsidRDefault="00FD4DBC" w:rsidP="001B6394">
            <w:pPr>
              <w:overflowPunct w:val="0"/>
              <w:autoSpaceDE w:val="0"/>
              <w:autoSpaceDN w:val="0"/>
              <w:jc w:val="distribute"/>
              <w:textAlignment w:val="center"/>
            </w:pPr>
            <w:r>
              <w:rPr>
                <w:rFonts w:hint="eastAsia"/>
              </w:rPr>
              <w:t>使用の季節的変動</w:t>
            </w:r>
          </w:p>
        </w:tc>
        <w:tc>
          <w:tcPr>
            <w:tcW w:w="3402" w:type="dxa"/>
            <w:gridSpan w:val="2"/>
            <w:vAlign w:val="center"/>
          </w:tcPr>
          <w:p w:rsidR="00FD4DBC" w:rsidRDefault="00FD4DBC" w:rsidP="001B6394">
            <w:pPr>
              <w:wordWrap w:val="0"/>
              <w:overflowPunct w:val="0"/>
              <w:autoSpaceDE w:val="0"/>
              <w:autoSpaceDN w:val="0"/>
              <w:textAlignment w:val="center"/>
            </w:pPr>
          </w:p>
        </w:tc>
        <w:tc>
          <w:tcPr>
            <w:tcW w:w="3402" w:type="dxa"/>
            <w:gridSpan w:val="2"/>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948" w:type="dxa"/>
            <w:vAlign w:val="center"/>
          </w:tcPr>
          <w:p w:rsidR="00FD4DBC" w:rsidRDefault="00FD4DBC" w:rsidP="00D13F6F">
            <w:pPr>
              <w:overflowPunct w:val="0"/>
              <w:autoSpaceDE w:val="0"/>
              <w:autoSpaceDN w:val="0"/>
              <w:spacing w:line="280" w:lineRule="exact"/>
              <w:jc w:val="distribute"/>
              <w:textAlignment w:val="center"/>
            </w:pPr>
            <w:r>
              <w:rPr>
                <w:rFonts w:hint="eastAsia"/>
              </w:rPr>
              <w:t>原材料(消耗資材を含む。)の種類、使用方法及び</w:t>
            </w:r>
          </w:p>
          <w:p w:rsidR="00FD4DBC" w:rsidRDefault="00FD4DBC" w:rsidP="00D13F6F">
            <w:pPr>
              <w:overflowPunct w:val="0"/>
              <w:autoSpaceDE w:val="0"/>
              <w:autoSpaceDN w:val="0"/>
              <w:spacing w:line="280" w:lineRule="exact"/>
              <w:jc w:val="distribute"/>
              <w:textAlignment w:val="center"/>
            </w:pPr>
            <w:r>
              <w:rPr>
                <w:rFonts w:hint="eastAsia"/>
              </w:rPr>
              <w:t>1日当たりの使用量</w:t>
            </w:r>
          </w:p>
        </w:tc>
        <w:tc>
          <w:tcPr>
            <w:tcW w:w="3402" w:type="dxa"/>
            <w:gridSpan w:val="2"/>
            <w:vAlign w:val="center"/>
          </w:tcPr>
          <w:p w:rsidR="00FD4DBC" w:rsidRDefault="00FD4DBC" w:rsidP="001B6394">
            <w:pPr>
              <w:wordWrap w:val="0"/>
              <w:overflowPunct w:val="0"/>
              <w:autoSpaceDE w:val="0"/>
              <w:autoSpaceDN w:val="0"/>
              <w:textAlignment w:val="center"/>
            </w:pPr>
          </w:p>
        </w:tc>
        <w:tc>
          <w:tcPr>
            <w:tcW w:w="3402" w:type="dxa"/>
            <w:gridSpan w:val="2"/>
            <w:vAlign w:val="center"/>
          </w:tcPr>
          <w:p w:rsidR="00FD4DBC" w:rsidRDefault="00FD4DBC" w:rsidP="001B6394">
            <w:pPr>
              <w:wordWrap w:val="0"/>
              <w:overflowPunct w:val="0"/>
              <w:autoSpaceDE w:val="0"/>
              <w:autoSpaceDN w:val="0"/>
              <w:textAlignment w:val="center"/>
            </w:pPr>
          </w:p>
        </w:tc>
      </w:tr>
      <w:tr w:rsidR="00FD4DBC" w:rsidTr="001B6394">
        <w:trPr>
          <w:cantSplit/>
          <w:trHeight w:val="454"/>
          <w:jc w:val="center"/>
        </w:trPr>
        <w:tc>
          <w:tcPr>
            <w:tcW w:w="2948" w:type="dxa"/>
            <w:vMerge w:val="restart"/>
            <w:vAlign w:val="center"/>
          </w:tcPr>
          <w:p w:rsidR="00FD4DBC" w:rsidRDefault="00FD4DBC" w:rsidP="001B6394">
            <w:pPr>
              <w:overflowPunct w:val="0"/>
              <w:autoSpaceDE w:val="0"/>
              <w:autoSpaceDN w:val="0"/>
              <w:jc w:val="distribute"/>
              <w:textAlignment w:val="center"/>
            </w:pPr>
            <w:r>
              <w:rPr>
                <w:rFonts w:hint="eastAsia"/>
              </w:rPr>
              <w:t>汚水又は廃液の汚染状態</w:t>
            </w:r>
          </w:p>
        </w:tc>
        <w:tc>
          <w:tcPr>
            <w:tcW w:w="1701" w:type="dxa"/>
            <w:vAlign w:val="center"/>
          </w:tcPr>
          <w:p w:rsidR="00FD4DBC" w:rsidRDefault="00FD4DBC" w:rsidP="001B6394">
            <w:pPr>
              <w:wordWrap w:val="0"/>
              <w:overflowPunct w:val="0"/>
              <w:autoSpaceDE w:val="0"/>
              <w:autoSpaceDN w:val="0"/>
              <w:jc w:val="distribute"/>
              <w:textAlignment w:val="center"/>
            </w:pPr>
            <w:r>
              <w:rPr>
                <w:rFonts w:hint="eastAsia"/>
              </w:rPr>
              <w:t>通常</w:t>
            </w:r>
          </w:p>
        </w:tc>
        <w:tc>
          <w:tcPr>
            <w:tcW w:w="1701" w:type="dxa"/>
            <w:vAlign w:val="center"/>
          </w:tcPr>
          <w:p w:rsidR="00FD4DBC" w:rsidRDefault="00FD4DBC" w:rsidP="001B6394">
            <w:pPr>
              <w:wordWrap w:val="0"/>
              <w:overflowPunct w:val="0"/>
              <w:autoSpaceDE w:val="0"/>
              <w:autoSpaceDN w:val="0"/>
              <w:jc w:val="distribute"/>
              <w:textAlignment w:val="center"/>
            </w:pPr>
            <w:r>
              <w:rPr>
                <w:rFonts w:hint="eastAsia"/>
              </w:rPr>
              <w:t>最大</w:t>
            </w:r>
          </w:p>
        </w:tc>
        <w:tc>
          <w:tcPr>
            <w:tcW w:w="1701" w:type="dxa"/>
            <w:vAlign w:val="center"/>
          </w:tcPr>
          <w:p w:rsidR="00FD4DBC" w:rsidRDefault="00FD4DBC" w:rsidP="001B6394">
            <w:pPr>
              <w:wordWrap w:val="0"/>
              <w:overflowPunct w:val="0"/>
              <w:autoSpaceDE w:val="0"/>
              <w:autoSpaceDN w:val="0"/>
              <w:jc w:val="distribute"/>
              <w:textAlignment w:val="center"/>
            </w:pPr>
            <w:r>
              <w:rPr>
                <w:rFonts w:hint="eastAsia"/>
              </w:rPr>
              <w:t>通常</w:t>
            </w:r>
          </w:p>
        </w:tc>
        <w:tc>
          <w:tcPr>
            <w:tcW w:w="1701" w:type="dxa"/>
            <w:vAlign w:val="center"/>
          </w:tcPr>
          <w:p w:rsidR="00FD4DBC" w:rsidRDefault="00FD4DBC" w:rsidP="001B6394">
            <w:pPr>
              <w:wordWrap w:val="0"/>
              <w:overflowPunct w:val="0"/>
              <w:autoSpaceDE w:val="0"/>
              <w:autoSpaceDN w:val="0"/>
              <w:jc w:val="distribute"/>
              <w:textAlignment w:val="center"/>
            </w:pPr>
            <w:r>
              <w:rPr>
                <w:rFonts w:hint="eastAsia"/>
              </w:rPr>
              <w:t>最大</w:t>
            </w:r>
          </w:p>
        </w:tc>
      </w:tr>
      <w:tr w:rsidR="00FD4DBC" w:rsidTr="001B6394">
        <w:trPr>
          <w:cantSplit/>
          <w:trHeight w:val="1247"/>
          <w:jc w:val="center"/>
        </w:trPr>
        <w:tc>
          <w:tcPr>
            <w:tcW w:w="2948" w:type="dxa"/>
            <w:vMerge/>
            <w:vAlign w:val="center"/>
          </w:tcPr>
          <w:p w:rsidR="00FD4DBC" w:rsidRDefault="00FD4DBC" w:rsidP="001B6394">
            <w:pPr>
              <w:wordWrap w:val="0"/>
              <w:overflowPunct w:val="0"/>
              <w:autoSpaceDE w:val="0"/>
              <w:autoSpaceDN w:val="0"/>
              <w:textAlignment w:val="center"/>
            </w:pPr>
          </w:p>
        </w:tc>
        <w:tc>
          <w:tcPr>
            <w:tcW w:w="1701" w:type="dxa"/>
            <w:vAlign w:val="center"/>
          </w:tcPr>
          <w:p w:rsidR="00FD4DBC" w:rsidRDefault="00FD4DBC" w:rsidP="001B6394">
            <w:pPr>
              <w:wordWrap w:val="0"/>
              <w:overflowPunct w:val="0"/>
              <w:autoSpaceDE w:val="0"/>
              <w:autoSpaceDN w:val="0"/>
              <w:textAlignment w:val="center"/>
            </w:pPr>
          </w:p>
        </w:tc>
        <w:tc>
          <w:tcPr>
            <w:tcW w:w="1701" w:type="dxa"/>
            <w:vAlign w:val="center"/>
          </w:tcPr>
          <w:p w:rsidR="00FD4DBC" w:rsidRDefault="00FD4DBC" w:rsidP="001B6394">
            <w:pPr>
              <w:wordWrap w:val="0"/>
              <w:overflowPunct w:val="0"/>
              <w:autoSpaceDE w:val="0"/>
              <w:autoSpaceDN w:val="0"/>
              <w:textAlignment w:val="center"/>
            </w:pPr>
          </w:p>
        </w:tc>
        <w:tc>
          <w:tcPr>
            <w:tcW w:w="1701" w:type="dxa"/>
            <w:vAlign w:val="center"/>
          </w:tcPr>
          <w:p w:rsidR="00FD4DBC" w:rsidRDefault="00FD4DBC" w:rsidP="001B6394">
            <w:pPr>
              <w:wordWrap w:val="0"/>
              <w:overflowPunct w:val="0"/>
              <w:autoSpaceDE w:val="0"/>
              <w:autoSpaceDN w:val="0"/>
              <w:textAlignment w:val="center"/>
            </w:pPr>
          </w:p>
        </w:tc>
        <w:tc>
          <w:tcPr>
            <w:tcW w:w="1701" w:type="dxa"/>
            <w:vAlign w:val="center"/>
          </w:tcPr>
          <w:p w:rsidR="00FD4DBC" w:rsidRDefault="00FD4DBC" w:rsidP="001B6394">
            <w:pPr>
              <w:wordWrap w:val="0"/>
              <w:overflowPunct w:val="0"/>
              <w:autoSpaceDE w:val="0"/>
              <w:autoSpaceDN w:val="0"/>
              <w:textAlignment w:val="center"/>
            </w:pPr>
          </w:p>
        </w:tc>
      </w:tr>
      <w:tr w:rsidR="00FD4DBC" w:rsidTr="001B6394">
        <w:trPr>
          <w:cantSplit/>
          <w:trHeight w:val="454"/>
          <w:jc w:val="center"/>
        </w:trPr>
        <w:tc>
          <w:tcPr>
            <w:tcW w:w="2948" w:type="dxa"/>
            <w:vMerge w:val="restart"/>
            <w:vAlign w:val="center"/>
          </w:tcPr>
          <w:p w:rsidR="00FD4DBC" w:rsidRDefault="00FD4DBC" w:rsidP="001B6394">
            <w:pPr>
              <w:wordWrap w:val="0"/>
              <w:overflowPunct w:val="0"/>
              <w:autoSpaceDE w:val="0"/>
              <w:autoSpaceDN w:val="0"/>
              <w:jc w:val="distribute"/>
              <w:textAlignment w:val="center"/>
            </w:pPr>
            <w:r>
              <w:rPr>
                <w:rFonts w:hint="eastAsia"/>
                <w:spacing w:val="26"/>
              </w:rPr>
              <w:t>汚水等の</w:t>
            </w:r>
            <w:r>
              <w:rPr>
                <w:rFonts w:hint="eastAsia"/>
              </w:rPr>
              <w:t>量(㎥／日)</w:t>
            </w:r>
          </w:p>
        </w:tc>
        <w:tc>
          <w:tcPr>
            <w:tcW w:w="1701" w:type="dxa"/>
            <w:vAlign w:val="center"/>
          </w:tcPr>
          <w:p w:rsidR="00FD4DBC" w:rsidRDefault="00FD4DBC" w:rsidP="001B6394">
            <w:pPr>
              <w:wordWrap w:val="0"/>
              <w:overflowPunct w:val="0"/>
              <w:autoSpaceDE w:val="0"/>
              <w:autoSpaceDN w:val="0"/>
              <w:jc w:val="distribute"/>
              <w:textAlignment w:val="center"/>
            </w:pPr>
            <w:r>
              <w:rPr>
                <w:rFonts w:hint="eastAsia"/>
              </w:rPr>
              <w:t>通常</w:t>
            </w:r>
          </w:p>
        </w:tc>
        <w:tc>
          <w:tcPr>
            <w:tcW w:w="1701" w:type="dxa"/>
            <w:vAlign w:val="center"/>
          </w:tcPr>
          <w:p w:rsidR="00FD4DBC" w:rsidRDefault="00FD4DBC" w:rsidP="001B6394">
            <w:pPr>
              <w:wordWrap w:val="0"/>
              <w:overflowPunct w:val="0"/>
              <w:autoSpaceDE w:val="0"/>
              <w:autoSpaceDN w:val="0"/>
              <w:jc w:val="distribute"/>
              <w:textAlignment w:val="center"/>
            </w:pPr>
            <w:r>
              <w:rPr>
                <w:rFonts w:hint="eastAsia"/>
              </w:rPr>
              <w:t>最大</w:t>
            </w:r>
          </w:p>
        </w:tc>
        <w:tc>
          <w:tcPr>
            <w:tcW w:w="1701" w:type="dxa"/>
            <w:vAlign w:val="center"/>
          </w:tcPr>
          <w:p w:rsidR="00FD4DBC" w:rsidRDefault="00FD4DBC" w:rsidP="001B6394">
            <w:pPr>
              <w:wordWrap w:val="0"/>
              <w:overflowPunct w:val="0"/>
              <w:autoSpaceDE w:val="0"/>
              <w:autoSpaceDN w:val="0"/>
              <w:jc w:val="distribute"/>
              <w:textAlignment w:val="center"/>
            </w:pPr>
            <w:r>
              <w:rPr>
                <w:rFonts w:hint="eastAsia"/>
              </w:rPr>
              <w:t>通常</w:t>
            </w:r>
          </w:p>
        </w:tc>
        <w:tc>
          <w:tcPr>
            <w:tcW w:w="1701" w:type="dxa"/>
            <w:vAlign w:val="center"/>
          </w:tcPr>
          <w:p w:rsidR="00FD4DBC" w:rsidRDefault="00FD4DBC" w:rsidP="001B6394">
            <w:pPr>
              <w:wordWrap w:val="0"/>
              <w:overflowPunct w:val="0"/>
              <w:autoSpaceDE w:val="0"/>
              <w:autoSpaceDN w:val="0"/>
              <w:jc w:val="distribute"/>
              <w:textAlignment w:val="center"/>
            </w:pPr>
            <w:r>
              <w:rPr>
                <w:rFonts w:hint="eastAsia"/>
              </w:rPr>
              <w:t>最大</w:t>
            </w:r>
          </w:p>
        </w:tc>
      </w:tr>
      <w:tr w:rsidR="00FD4DBC" w:rsidTr="001B6394">
        <w:trPr>
          <w:cantSplit/>
          <w:trHeight w:val="1247"/>
          <w:jc w:val="center"/>
        </w:trPr>
        <w:tc>
          <w:tcPr>
            <w:tcW w:w="2948" w:type="dxa"/>
            <w:vMerge/>
            <w:vAlign w:val="center"/>
          </w:tcPr>
          <w:p w:rsidR="00FD4DBC" w:rsidRDefault="00FD4DBC" w:rsidP="001B6394">
            <w:pPr>
              <w:wordWrap w:val="0"/>
              <w:overflowPunct w:val="0"/>
              <w:autoSpaceDE w:val="0"/>
              <w:autoSpaceDN w:val="0"/>
              <w:textAlignment w:val="center"/>
            </w:pPr>
          </w:p>
        </w:tc>
        <w:tc>
          <w:tcPr>
            <w:tcW w:w="1701" w:type="dxa"/>
            <w:vAlign w:val="center"/>
          </w:tcPr>
          <w:p w:rsidR="00FD4DBC" w:rsidRDefault="00FD4DBC" w:rsidP="001B6394">
            <w:pPr>
              <w:wordWrap w:val="0"/>
              <w:overflowPunct w:val="0"/>
              <w:autoSpaceDE w:val="0"/>
              <w:autoSpaceDN w:val="0"/>
              <w:textAlignment w:val="center"/>
            </w:pPr>
          </w:p>
        </w:tc>
        <w:tc>
          <w:tcPr>
            <w:tcW w:w="1701" w:type="dxa"/>
            <w:vAlign w:val="center"/>
          </w:tcPr>
          <w:p w:rsidR="00FD4DBC" w:rsidRDefault="00FD4DBC" w:rsidP="001B6394">
            <w:pPr>
              <w:wordWrap w:val="0"/>
              <w:overflowPunct w:val="0"/>
              <w:autoSpaceDE w:val="0"/>
              <w:autoSpaceDN w:val="0"/>
              <w:textAlignment w:val="center"/>
            </w:pPr>
          </w:p>
        </w:tc>
        <w:tc>
          <w:tcPr>
            <w:tcW w:w="1701" w:type="dxa"/>
            <w:vAlign w:val="center"/>
          </w:tcPr>
          <w:p w:rsidR="00FD4DBC" w:rsidRDefault="00FD4DBC" w:rsidP="001B6394">
            <w:pPr>
              <w:wordWrap w:val="0"/>
              <w:overflowPunct w:val="0"/>
              <w:autoSpaceDE w:val="0"/>
              <w:autoSpaceDN w:val="0"/>
              <w:textAlignment w:val="center"/>
            </w:pPr>
          </w:p>
        </w:tc>
        <w:tc>
          <w:tcPr>
            <w:tcW w:w="1701" w:type="dxa"/>
            <w:vAlign w:val="center"/>
          </w:tcPr>
          <w:p w:rsidR="00FD4DBC" w:rsidRDefault="00FD4DBC" w:rsidP="001B6394">
            <w:pPr>
              <w:wordWrap w:val="0"/>
              <w:overflowPunct w:val="0"/>
              <w:autoSpaceDE w:val="0"/>
              <w:autoSpaceDN w:val="0"/>
              <w:textAlignment w:val="center"/>
            </w:pPr>
          </w:p>
        </w:tc>
      </w:tr>
      <w:tr w:rsidR="00FD4DBC" w:rsidTr="001B6394">
        <w:trPr>
          <w:trHeight w:val="850"/>
          <w:jc w:val="center"/>
        </w:trPr>
        <w:tc>
          <w:tcPr>
            <w:tcW w:w="2948" w:type="dxa"/>
            <w:vAlign w:val="center"/>
          </w:tcPr>
          <w:p w:rsidR="00FD4DBC" w:rsidRDefault="00FD4DBC" w:rsidP="001B6394">
            <w:pPr>
              <w:overflowPunct w:val="0"/>
              <w:autoSpaceDE w:val="0"/>
              <w:autoSpaceDN w:val="0"/>
              <w:jc w:val="distribute"/>
              <w:textAlignment w:val="center"/>
            </w:pPr>
            <w:r>
              <w:rPr>
                <w:rFonts w:hint="eastAsia"/>
              </w:rPr>
              <w:t>その他参考となるべき事項</w:t>
            </w:r>
          </w:p>
        </w:tc>
        <w:tc>
          <w:tcPr>
            <w:tcW w:w="3402" w:type="dxa"/>
            <w:gridSpan w:val="2"/>
            <w:vAlign w:val="center"/>
          </w:tcPr>
          <w:p w:rsidR="00FD4DBC" w:rsidRDefault="00FD4DBC" w:rsidP="001B6394">
            <w:pPr>
              <w:wordWrap w:val="0"/>
              <w:overflowPunct w:val="0"/>
              <w:autoSpaceDE w:val="0"/>
              <w:autoSpaceDN w:val="0"/>
              <w:textAlignment w:val="center"/>
            </w:pPr>
          </w:p>
        </w:tc>
        <w:tc>
          <w:tcPr>
            <w:tcW w:w="3402" w:type="dxa"/>
            <w:gridSpan w:val="2"/>
            <w:vAlign w:val="center"/>
          </w:tcPr>
          <w:p w:rsidR="00FD4DBC" w:rsidRDefault="00FD4DBC" w:rsidP="001B6394">
            <w:pPr>
              <w:wordWrap w:val="0"/>
              <w:overflowPunct w:val="0"/>
              <w:autoSpaceDE w:val="0"/>
              <w:autoSpaceDN w:val="0"/>
              <w:textAlignment w:val="center"/>
            </w:pPr>
          </w:p>
        </w:tc>
      </w:tr>
    </w:tbl>
    <w:p w:rsidR="00FD4DBC" w:rsidRDefault="00FD4DBC" w:rsidP="00FD4DBC">
      <w:pPr>
        <w:wordWrap w:val="0"/>
        <w:overflowPunct w:val="0"/>
        <w:autoSpaceDE w:val="0"/>
        <w:autoSpaceDN w:val="0"/>
        <w:textAlignment w:val="center"/>
      </w:pPr>
    </w:p>
    <w:p w:rsidR="00FD4DBC" w:rsidRPr="00B62B78" w:rsidRDefault="00FD4DBC" w:rsidP="00FD4DBC">
      <w:pPr>
        <w:wordWrap w:val="0"/>
        <w:overflowPunct w:val="0"/>
        <w:autoSpaceDE w:val="0"/>
        <w:autoSpaceDN w:val="0"/>
        <w:textAlignment w:val="center"/>
        <w:rPr>
          <w:rFonts w:ascii="ＭＳ ゴシック" w:eastAsia="ＭＳ ゴシック" w:hAnsi="ＭＳ ゴシック"/>
          <w:sz w:val="22"/>
        </w:rPr>
      </w:pPr>
      <w:r>
        <w:br w:type="page"/>
      </w:r>
      <w:r w:rsidRPr="00B62B78">
        <w:rPr>
          <w:rFonts w:hint="eastAsia"/>
          <w:sz w:val="22"/>
        </w:rPr>
        <w:lastRenderedPageBreak/>
        <w:t>別紙６</w:t>
      </w:r>
    </w:p>
    <w:p w:rsidR="00FD4DBC" w:rsidRPr="000C7118" w:rsidRDefault="00FD4DBC" w:rsidP="00FD4DBC">
      <w:pPr>
        <w:wordWrap w:val="0"/>
        <w:overflowPunct w:val="0"/>
        <w:autoSpaceDE w:val="0"/>
        <w:autoSpaceDN w:val="0"/>
        <w:spacing w:afterLines="50" w:after="167"/>
        <w:jc w:val="center"/>
        <w:textAlignment w:val="center"/>
        <w:rPr>
          <w:sz w:val="24"/>
        </w:rPr>
      </w:pPr>
      <w:r w:rsidRPr="000C7118">
        <w:rPr>
          <w:rFonts w:hint="eastAsia"/>
          <w:sz w:val="24"/>
        </w:rPr>
        <w:t>汚水等の処理の方法</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2438"/>
        <w:gridCol w:w="850"/>
        <w:gridCol w:w="851"/>
        <w:gridCol w:w="850"/>
        <w:gridCol w:w="851"/>
        <w:gridCol w:w="850"/>
        <w:gridCol w:w="851"/>
        <w:gridCol w:w="850"/>
        <w:gridCol w:w="851"/>
      </w:tblGrid>
      <w:tr w:rsidR="00FD4DBC" w:rsidTr="001B6394">
        <w:trPr>
          <w:trHeight w:val="454"/>
          <w:jc w:val="center"/>
        </w:trPr>
        <w:tc>
          <w:tcPr>
            <w:tcW w:w="2948" w:type="dxa"/>
            <w:gridSpan w:val="2"/>
            <w:vAlign w:val="center"/>
          </w:tcPr>
          <w:p w:rsidR="00FD4DBC" w:rsidRDefault="00FD4DBC" w:rsidP="001B6394">
            <w:pPr>
              <w:overflowPunct w:val="0"/>
              <w:autoSpaceDE w:val="0"/>
              <w:autoSpaceDN w:val="0"/>
              <w:jc w:val="distribute"/>
              <w:textAlignment w:val="center"/>
            </w:pPr>
            <w:r>
              <w:rPr>
                <w:rFonts w:hint="eastAsia"/>
              </w:rPr>
              <w:t>工場又は事業場に</w:t>
            </w:r>
          </w:p>
          <w:p w:rsidR="00FD4DBC" w:rsidRDefault="00FD4DBC" w:rsidP="001B6394">
            <w:pPr>
              <w:overflowPunct w:val="0"/>
              <w:autoSpaceDE w:val="0"/>
              <w:autoSpaceDN w:val="0"/>
              <w:jc w:val="distribute"/>
              <w:textAlignment w:val="center"/>
            </w:pPr>
            <w:r>
              <w:rPr>
                <w:rFonts w:hint="eastAsia"/>
              </w:rPr>
              <w:t>おける施設番号</w:t>
            </w:r>
          </w:p>
        </w:tc>
        <w:tc>
          <w:tcPr>
            <w:tcW w:w="3402" w:type="dxa"/>
            <w:gridSpan w:val="4"/>
            <w:vAlign w:val="center"/>
          </w:tcPr>
          <w:p w:rsidR="00FD4DBC" w:rsidRDefault="00FD4DBC" w:rsidP="001B6394">
            <w:pPr>
              <w:wordWrap w:val="0"/>
              <w:overflowPunct w:val="0"/>
              <w:autoSpaceDE w:val="0"/>
              <w:autoSpaceDN w:val="0"/>
              <w:textAlignment w:val="center"/>
            </w:pPr>
          </w:p>
        </w:tc>
        <w:tc>
          <w:tcPr>
            <w:tcW w:w="3402" w:type="dxa"/>
            <w:gridSpan w:val="4"/>
            <w:vAlign w:val="center"/>
          </w:tcPr>
          <w:p w:rsidR="00FD4DBC" w:rsidRDefault="00FD4DBC" w:rsidP="001B6394">
            <w:pPr>
              <w:wordWrap w:val="0"/>
              <w:overflowPunct w:val="0"/>
              <w:autoSpaceDE w:val="0"/>
              <w:autoSpaceDN w:val="0"/>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処理施設の設置場所</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設置年月日</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jc w:val="right"/>
              <w:textAlignment w:val="center"/>
            </w:pPr>
            <w:r>
              <w:rPr>
                <w:rFonts w:hint="eastAsia"/>
              </w:rPr>
              <w:t>年 　 　 月 　 　 日</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jc w:val="right"/>
              <w:textAlignment w:val="center"/>
            </w:pPr>
            <w:r>
              <w:rPr>
                <w:rFonts w:hint="eastAsia"/>
              </w:rPr>
              <w:t>年 　 　 月 　 　 日</w:t>
            </w: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工事着手予定年月日</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jc w:val="right"/>
              <w:textAlignment w:val="center"/>
            </w:pPr>
            <w:r>
              <w:rPr>
                <w:rFonts w:hint="eastAsia"/>
              </w:rPr>
              <w:t>年 　 　 月 　 　 日</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jc w:val="right"/>
              <w:textAlignment w:val="center"/>
            </w:pPr>
            <w:r>
              <w:rPr>
                <w:rFonts w:hint="eastAsia"/>
              </w:rPr>
              <w:t>年 　 　 月 　 　 日</w:t>
            </w: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工事完成予定年月日</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jc w:val="right"/>
              <w:textAlignment w:val="center"/>
            </w:pPr>
            <w:r>
              <w:rPr>
                <w:rFonts w:hint="eastAsia"/>
              </w:rPr>
              <w:t>年 　 　 月 　 　 日</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jc w:val="right"/>
              <w:textAlignment w:val="center"/>
            </w:pPr>
            <w:r>
              <w:rPr>
                <w:rFonts w:hint="eastAsia"/>
              </w:rPr>
              <w:t>年 　 　 月 　 　 日</w:t>
            </w: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使用開始予定年月日</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jc w:val="right"/>
              <w:textAlignment w:val="center"/>
            </w:pPr>
            <w:r>
              <w:rPr>
                <w:rFonts w:hint="eastAsia"/>
              </w:rPr>
              <w:t>年 　 　 月 　 　 日</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jc w:val="right"/>
              <w:textAlignment w:val="center"/>
            </w:pPr>
            <w:r>
              <w:rPr>
                <w:rFonts w:hint="eastAsia"/>
              </w:rPr>
              <w:t>年 　 　 月 　 　 日</w:t>
            </w: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種類及び型式</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構造</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主要寸法</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能力</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処理の方式</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処理の系統</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集水及び導水の方法</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使用時間間隔</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spacing w:line="140" w:lineRule="atLeast"/>
              <w:jc w:val="distribute"/>
              <w:textAlignment w:val="center"/>
            </w:pPr>
            <w:r>
              <w:rPr>
                <w:rFonts w:hint="eastAsia"/>
              </w:rPr>
              <w:t>１日当たりの使用時間</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vAlign w:val="center"/>
          </w:tcPr>
          <w:p w:rsidR="00FD4DBC" w:rsidRDefault="00FD4DBC" w:rsidP="001B6394">
            <w:pPr>
              <w:overflowPunct w:val="0"/>
              <w:autoSpaceDE w:val="0"/>
              <w:autoSpaceDN w:val="0"/>
              <w:jc w:val="distribute"/>
              <w:textAlignment w:val="center"/>
            </w:pPr>
            <w:r>
              <w:rPr>
                <w:rFonts w:hint="eastAsia"/>
              </w:rPr>
              <w:t>使用の季節変動</w:t>
            </w: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trHeight w:val="454"/>
          <w:jc w:val="center"/>
        </w:trPr>
        <w:tc>
          <w:tcPr>
            <w:tcW w:w="2948" w:type="dxa"/>
            <w:gridSpan w:val="2"/>
            <w:tcBorders>
              <w:bottom w:val="nil"/>
            </w:tcBorders>
            <w:vAlign w:val="center"/>
          </w:tcPr>
          <w:p w:rsidR="00FD4DBC" w:rsidRDefault="00FD4DBC" w:rsidP="001B6394">
            <w:pPr>
              <w:overflowPunct w:val="0"/>
              <w:autoSpaceDE w:val="0"/>
              <w:autoSpaceDN w:val="0"/>
              <w:spacing w:line="140" w:lineRule="atLeast"/>
              <w:jc w:val="distribute"/>
              <w:textAlignment w:val="center"/>
            </w:pPr>
            <w:r>
              <w:rPr>
                <w:rFonts w:hint="eastAsia"/>
              </w:rPr>
              <w:t>消耗資材の1日当たりの</w:t>
            </w:r>
          </w:p>
          <w:p w:rsidR="00FD4DBC" w:rsidRDefault="00FD4DBC" w:rsidP="001B6394">
            <w:pPr>
              <w:overflowPunct w:val="0"/>
              <w:autoSpaceDE w:val="0"/>
              <w:autoSpaceDN w:val="0"/>
              <w:spacing w:line="140" w:lineRule="atLeast"/>
              <w:jc w:val="distribute"/>
              <w:textAlignment w:val="center"/>
            </w:pPr>
            <w:r>
              <w:rPr>
                <w:rFonts w:hint="eastAsia"/>
              </w:rPr>
              <w:t>用途別使用量</w:t>
            </w:r>
          </w:p>
        </w:tc>
        <w:tc>
          <w:tcPr>
            <w:tcW w:w="3402" w:type="dxa"/>
            <w:gridSpan w:val="4"/>
            <w:tcBorders>
              <w:bottom w:val="nil"/>
            </w:tcBorders>
            <w:vAlign w:val="center"/>
          </w:tcPr>
          <w:p w:rsidR="00FD4DBC" w:rsidRDefault="00FD4DBC" w:rsidP="001B6394">
            <w:pPr>
              <w:wordWrap w:val="0"/>
              <w:overflowPunct w:val="0"/>
              <w:autoSpaceDE w:val="0"/>
              <w:autoSpaceDN w:val="0"/>
              <w:adjustRightInd w:val="0"/>
              <w:snapToGrid w:val="0"/>
              <w:spacing w:line="140" w:lineRule="atLeast"/>
              <w:textAlignment w:val="center"/>
            </w:pPr>
          </w:p>
        </w:tc>
        <w:tc>
          <w:tcPr>
            <w:tcW w:w="3402" w:type="dxa"/>
            <w:gridSpan w:val="4"/>
            <w:tcBorders>
              <w:bottom w:val="nil"/>
            </w:tcBorders>
            <w:vAlign w:val="center"/>
          </w:tcPr>
          <w:p w:rsidR="00FD4DBC" w:rsidRDefault="00FD4DBC" w:rsidP="001B6394">
            <w:pPr>
              <w:wordWrap w:val="0"/>
              <w:overflowPunct w:val="0"/>
              <w:autoSpaceDE w:val="0"/>
              <w:autoSpaceDN w:val="0"/>
              <w:adjustRightInd w:val="0"/>
              <w:snapToGrid w:val="0"/>
              <w:spacing w:line="140" w:lineRule="atLeast"/>
              <w:textAlignment w:val="center"/>
            </w:pPr>
          </w:p>
        </w:tc>
      </w:tr>
      <w:tr w:rsidR="00FD4DBC" w:rsidTr="001B6394">
        <w:trPr>
          <w:cantSplit/>
          <w:trHeight w:val="454"/>
          <w:jc w:val="center"/>
        </w:trPr>
        <w:tc>
          <w:tcPr>
            <w:tcW w:w="510" w:type="dxa"/>
            <w:vMerge w:val="restart"/>
            <w:textDirection w:val="tbRlV"/>
            <w:vAlign w:val="center"/>
          </w:tcPr>
          <w:p w:rsidR="00FD4DBC" w:rsidRPr="00760239" w:rsidRDefault="00FD4DBC" w:rsidP="001B6394">
            <w:pPr>
              <w:wordWrap w:val="0"/>
              <w:overflowPunct w:val="0"/>
              <w:autoSpaceDE w:val="0"/>
              <w:autoSpaceDN w:val="0"/>
              <w:ind w:left="113" w:right="113"/>
              <w:textAlignment w:val="center"/>
              <w:rPr>
                <w:sz w:val="18"/>
                <w:szCs w:val="18"/>
              </w:rPr>
            </w:pPr>
            <w:r w:rsidRPr="00760239">
              <w:rPr>
                <w:rFonts w:hint="eastAsia"/>
                <w:sz w:val="18"/>
                <w:szCs w:val="18"/>
              </w:rPr>
              <w:t>汚水等の汚染状態及び量</w:t>
            </w:r>
          </w:p>
        </w:tc>
        <w:tc>
          <w:tcPr>
            <w:tcW w:w="2438" w:type="dxa"/>
            <w:vMerge w:val="restart"/>
            <w:vAlign w:val="center"/>
          </w:tcPr>
          <w:p w:rsidR="00FD4DBC" w:rsidRDefault="00FD4DBC" w:rsidP="001B6394">
            <w:pPr>
              <w:wordWrap w:val="0"/>
              <w:overflowPunct w:val="0"/>
              <w:autoSpaceDE w:val="0"/>
              <w:autoSpaceDN w:val="0"/>
              <w:textAlignment w:val="center"/>
            </w:pPr>
          </w:p>
        </w:tc>
        <w:tc>
          <w:tcPr>
            <w:tcW w:w="1701" w:type="dxa"/>
            <w:gridSpan w:val="2"/>
            <w:vAlign w:val="center"/>
          </w:tcPr>
          <w:p w:rsidR="00FD4DBC" w:rsidRDefault="00FD4DBC" w:rsidP="001B6394">
            <w:pPr>
              <w:wordWrap w:val="0"/>
              <w:overflowPunct w:val="0"/>
              <w:autoSpaceDE w:val="0"/>
              <w:autoSpaceDN w:val="0"/>
              <w:jc w:val="distribute"/>
              <w:textAlignment w:val="center"/>
            </w:pPr>
            <w:r>
              <w:rPr>
                <w:rFonts w:hint="eastAsia"/>
              </w:rPr>
              <w:t>通常</w:t>
            </w:r>
          </w:p>
        </w:tc>
        <w:tc>
          <w:tcPr>
            <w:tcW w:w="1701" w:type="dxa"/>
            <w:gridSpan w:val="2"/>
            <w:vAlign w:val="center"/>
          </w:tcPr>
          <w:p w:rsidR="00FD4DBC" w:rsidRDefault="00FD4DBC" w:rsidP="001B6394">
            <w:pPr>
              <w:wordWrap w:val="0"/>
              <w:overflowPunct w:val="0"/>
              <w:autoSpaceDE w:val="0"/>
              <w:autoSpaceDN w:val="0"/>
              <w:jc w:val="distribute"/>
              <w:textAlignment w:val="center"/>
            </w:pPr>
            <w:r>
              <w:rPr>
                <w:rFonts w:hint="eastAsia"/>
              </w:rPr>
              <w:t>最大</w:t>
            </w:r>
          </w:p>
        </w:tc>
        <w:tc>
          <w:tcPr>
            <w:tcW w:w="1701" w:type="dxa"/>
            <w:gridSpan w:val="2"/>
            <w:vAlign w:val="center"/>
          </w:tcPr>
          <w:p w:rsidR="00FD4DBC" w:rsidRDefault="00FD4DBC" w:rsidP="001B6394">
            <w:pPr>
              <w:wordWrap w:val="0"/>
              <w:overflowPunct w:val="0"/>
              <w:autoSpaceDE w:val="0"/>
              <w:autoSpaceDN w:val="0"/>
              <w:jc w:val="distribute"/>
              <w:textAlignment w:val="center"/>
            </w:pPr>
            <w:r>
              <w:rPr>
                <w:rFonts w:hint="eastAsia"/>
              </w:rPr>
              <w:t>通常</w:t>
            </w:r>
          </w:p>
        </w:tc>
        <w:tc>
          <w:tcPr>
            <w:tcW w:w="1701" w:type="dxa"/>
            <w:gridSpan w:val="2"/>
            <w:vAlign w:val="center"/>
          </w:tcPr>
          <w:p w:rsidR="00FD4DBC" w:rsidRDefault="00FD4DBC" w:rsidP="001B6394">
            <w:pPr>
              <w:wordWrap w:val="0"/>
              <w:overflowPunct w:val="0"/>
              <w:autoSpaceDE w:val="0"/>
              <w:autoSpaceDN w:val="0"/>
              <w:jc w:val="distribute"/>
              <w:textAlignment w:val="center"/>
            </w:pPr>
            <w:r>
              <w:rPr>
                <w:rFonts w:hint="eastAsia"/>
              </w:rPr>
              <w:t>最大</w:t>
            </w:r>
          </w:p>
        </w:tc>
      </w:tr>
      <w:tr w:rsidR="00FD4DBC" w:rsidTr="001B6394">
        <w:trPr>
          <w:cantSplit/>
          <w:trHeight w:val="454"/>
          <w:jc w:val="center"/>
        </w:trPr>
        <w:tc>
          <w:tcPr>
            <w:tcW w:w="510" w:type="dxa"/>
            <w:vMerge/>
            <w:vAlign w:val="center"/>
          </w:tcPr>
          <w:p w:rsidR="00FD4DBC" w:rsidRDefault="00FD4DBC" w:rsidP="001B6394">
            <w:pPr>
              <w:wordWrap w:val="0"/>
              <w:overflowPunct w:val="0"/>
              <w:autoSpaceDE w:val="0"/>
              <w:autoSpaceDN w:val="0"/>
              <w:textAlignment w:val="center"/>
            </w:pPr>
          </w:p>
        </w:tc>
        <w:tc>
          <w:tcPr>
            <w:tcW w:w="2438" w:type="dxa"/>
            <w:vMerge/>
            <w:vAlign w:val="center"/>
          </w:tcPr>
          <w:p w:rsidR="00FD4DBC" w:rsidRDefault="00FD4DBC" w:rsidP="001B6394">
            <w:pPr>
              <w:wordWrap w:val="0"/>
              <w:overflowPunct w:val="0"/>
              <w:autoSpaceDE w:val="0"/>
              <w:autoSpaceDN w:val="0"/>
              <w:textAlignment w:val="center"/>
            </w:pPr>
          </w:p>
        </w:tc>
        <w:tc>
          <w:tcPr>
            <w:tcW w:w="850" w:type="dxa"/>
            <w:vAlign w:val="center"/>
          </w:tcPr>
          <w:p w:rsidR="00FD4DBC" w:rsidRPr="00BB256A" w:rsidRDefault="00FD4DBC" w:rsidP="001B6394">
            <w:pPr>
              <w:wordWrap w:val="0"/>
              <w:overflowPunct w:val="0"/>
              <w:autoSpaceDE w:val="0"/>
              <w:autoSpaceDN w:val="0"/>
              <w:jc w:val="distribute"/>
              <w:textAlignment w:val="center"/>
              <w:rPr>
                <w:sz w:val="18"/>
              </w:rPr>
            </w:pPr>
            <w:r w:rsidRPr="00BB256A">
              <w:rPr>
                <w:rFonts w:hint="eastAsia"/>
                <w:sz w:val="18"/>
              </w:rPr>
              <w:t>処理前</w:t>
            </w:r>
          </w:p>
        </w:tc>
        <w:tc>
          <w:tcPr>
            <w:tcW w:w="851" w:type="dxa"/>
            <w:vAlign w:val="center"/>
          </w:tcPr>
          <w:p w:rsidR="00FD4DBC" w:rsidRPr="00BB256A" w:rsidRDefault="00FD4DBC" w:rsidP="001B6394">
            <w:pPr>
              <w:wordWrap w:val="0"/>
              <w:overflowPunct w:val="0"/>
              <w:autoSpaceDE w:val="0"/>
              <w:autoSpaceDN w:val="0"/>
              <w:jc w:val="distribute"/>
              <w:textAlignment w:val="center"/>
              <w:rPr>
                <w:sz w:val="18"/>
              </w:rPr>
            </w:pPr>
            <w:r w:rsidRPr="00BB256A">
              <w:rPr>
                <w:rFonts w:hint="eastAsia"/>
                <w:sz w:val="18"/>
              </w:rPr>
              <w:t>処理後</w:t>
            </w:r>
          </w:p>
        </w:tc>
        <w:tc>
          <w:tcPr>
            <w:tcW w:w="850" w:type="dxa"/>
            <w:vAlign w:val="center"/>
          </w:tcPr>
          <w:p w:rsidR="00FD4DBC" w:rsidRPr="00BB256A" w:rsidRDefault="00FD4DBC" w:rsidP="001B6394">
            <w:pPr>
              <w:wordWrap w:val="0"/>
              <w:overflowPunct w:val="0"/>
              <w:autoSpaceDE w:val="0"/>
              <w:autoSpaceDN w:val="0"/>
              <w:jc w:val="distribute"/>
              <w:textAlignment w:val="center"/>
              <w:rPr>
                <w:sz w:val="18"/>
              </w:rPr>
            </w:pPr>
            <w:r w:rsidRPr="00BB256A">
              <w:rPr>
                <w:rFonts w:hint="eastAsia"/>
                <w:sz w:val="18"/>
              </w:rPr>
              <w:t>処理前</w:t>
            </w:r>
          </w:p>
        </w:tc>
        <w:tc>
          <w:tcPr>
            <w:tcW w:w="851" w:type="dxa"/>
            <w:vAlign w:val="center"/>
          </w:tcPr>
          <w:p w:rsidR="00FD4DBC" w:rsidRPr="00BB256A" w:rsidRDefault="00FD4DBC" w:rsidP="001B6394">
            <w:pPr>
              <w:wordWrap w:val="0"/>
              <w:overflowPunct w:val="0"/>
              <w:autoSpaceDE w:val="0"/>
              <w:autoSpaceDN w:val="0"/>
              <w:jc w:val="distribute"/>
              <w:textAlignment w:val="center"/>
              <w:rPr>
                <w:sz w:val="18"/>
              </w:rPr>
            </w:pPr>
            <w:r w:rsidRPr="00BB256A">
              <w:rPr>
                <w:rFonts w:hint="eastAsia"/>
                <w:sz w:val="18"/>
              </w:rPr>
              <w:t>処理後</w:t>
            </w:r>
          </w:p>
        </w:tc>
        <w:tc>
          <w:tcPr>
            <w:tcW w:w="850" w:type="dxa"/>
            <w:vAlign w:val="center"/>
          </w:tcPr>
          <w:p w:rsidR="00FD4DBC" w:rsidRPr="00BB256A" w:rsidRDefault="00FD4DBC" w:rsidP="001B6394">
            <w:pPr>
              <w:wordWrap w:val="0"/>
              <w:overflowPunct w:val="0"/>
              <w:autoSpaceDE w:val="0"/>
              <w:autoSpaceDN w:val="0"/>
              <w:jc w:val="distribute"/>
              <w:textAlignment w:val="center"/>
              <w:rPr>
                <w:sz w:val="18"/>
              </w:rPr>
            </w:pPr>
            <w:r w:rsidRPr="00BB256A">
              <w:rPr>
                <w:rFonts w:hint="eastAsia"/>
                <w:sz w:val="18"/>
              </w:rPr>
              <w:t>処理前</w:t>
            </w:r>
          </w:p>
        </w:tc>
        <w:tc>
          <w:tcPr>
            <w:tcW w:w="851" w:type="dxa"/>
            <w:vAlign w:val="center"/>
          </w:tcPr>
          <w:p w:rsidR="00FD4DBC" w:rsidRPr="00BB256A" w:rsidRDefault="00FD4DBC" w:rsidP="001B6394">
            <w:pPr>
              <w:wordWrap w:val="0"/>
              <w:overflowPunct w:val="0"/>
              <w:autoSpaceDE w:val="0"/>
              <w:autoSpaceDN w:val="0"/>
              <w:jc w:val="distribute"/>
              <w:textAlignment w:val="center"/>
              <w:rPr>
                <w:sz w:val="18"/>
              </w:rPr>
            </w:pPr>
            <w:r w:rsidRPr="00BB256A">
              <w:rPr>
                <w:rFonts w:hint="eastAsia"/>
                <w:sz w:val="18"/>
              </w:rPr>
              <w:t>処理後</w:t>
            </w:r>
          </w:p>
        </w:tc>
        <w:tc>
          <w:tcPr>
            <w:tcW w:w="850" w:type="dxa"/>
            <w:vAlign w:val="center"/>
          </w:tcPr>
          <w:p w:rsidR="00FD4DBC" w:rsidRPr="00BB256A" w:rsidRDefault="00FD4DBC" w:rsidP="001B6394">
            <w:pPr>
              <w:wordWrap w:val="0"/>
              <w:overflowPunct w:val="0"/>
              <w:autoSpaceDE w:val="0"/>
              <w:autoSpaceDN w:val="0"/>
              <w:jc w:val="distribute"/>
              <w:textAlignment w:val="center"/>
              <w:rPr>
                <w:sz w:val="18"/>
              </w:rPr>
            </w:pPr>
            <w:r w:rsidRPr="00BB256A">
              <w:rPr>
                <w:rFonts w:hint="eastAsia"/>
                <w:sz w:val="18"/>
              </w:rPr>
              <w:t>処理前</w:t>
            </w:r>
          </w:p>
        </w:tc>
        <w:tc>
          <w:tcPr>
            <w:tcW w:w="851" w:type="dxa"/>
            <w:vAlign w:val="center"/>
          </w:tcPr>
          <w:p w:rsidR="00FD4DBC" w:rsidRPr="00BB256A" w:rsidRDefault="00FD4DBC" w:rsidP="001B6394">
            <w:pPr>
              <w:wordWrap w:val="0"/>
              <w:overflowPunct w:val="0"/>
              <w:autoSpaceDE w:val="0"/>
              <w:autoSpaceDN w:val="0"/>
              <w:jc w:val="distribute"/>
              <w:textAlignment w:val="center"/>
              <w:rPr>
                <w:sz w:val="18"/>
              </w:rPr>
            </w:pPr>
            <w:r w:rsidRPr="00BB256A">
              <w:rPr>
                <w:rFonts w:hint="eastAsia"/>
                <w:sz w:val="18"/>
              </w:rPr>
              <w:t>処理後</w:t>
            </w:r>
          </w:p>
        </w:tc>
      </w:tr>
      <w:tr w:rsidR="00FD4DBC" w:rsidTr="001B6394">
        <w:trPr>
          <w:cantSplit/>
          <w:trHeight w:val="907"/>
          <w:jc w:val="center"/>
        </w:trPr>
        <w:tc>
          <w:tcPr>
            <w:tcW w:w="510" w:type="dxa"/>
            <w:vMerge/>
            <w:vAlign w:val="center"/>
          </w:tcPr>
          <w:p w:rsidR="00FD4DBC" w:rsidRDefault="00FD4DBC" w:rsidP="001B6394">
            <w:pPr>
              <w:wordWrap w:val="0"/>
              <w:overflowPunct w:val="0"/>
              <w:autoSpaceDE w:val="0"/>
              <w:autoSpaceDN w:val="0"/>
              <w:textAlignment w:val="center"/>
            </w:pPr>
          </w:p>
        </w:tc>
        <w:tc>
          <w:tcPr>
            <w:tcW w:w="2438" w:type="dxa"/>
            <w:vMerge/>
            <w:vAlign w:val="center"/>
          </w:tcPr>
          <w:p w:rsidR="00FD4DBC" w:rsidRDefault="00FD4DBC" w:rsidP="001B6394">
            <w:pPr>
              <w:wordWrap w:val="0"/>
              <w:overflowPunct w:val="0"/>
              <w:autoSpaceDE w:val="0"/>
              <w:autoSpaceDN w:val="0"/>
              <w:textAlignment w:val="center"/>
            </w:pPr>
          </w:p>
        </w:tc>
        <w:tc>
          <w:tcPr>
            <w:tcW w:w="850" w:type="dxa"/>
            <w:vAlign w:val="center"/>
          </w:tcPr>
          <w:p w:rsidR="00FD4DBC" w:rsidRDefault="00FD4DBC" w:rsidP="001B6394">
            <w:pPr>
              <w:wordWrap w:val="0"/>
              <w:overflowPunct w:val="0"/>
              <w:autoSpaceDE w:val="0"/>
              <w:autoSpaceDN w:val="0"/>
              <w:textAlignment w:val="center"/>
            </w:pPr>
          </w:p>
        </w:tc>
        <w:tc>
          <w:tcPr>
            <w:tcW w:w="851" w:type="dxa"/>
            <w:vAlign w:val="center"/>
          </w:tcPr>
          <w:p w:rsidR="00FD4DBC" w:rsidRDefault="00FD4DBC" w:rsidP="001B6394">
            <w:pPr>
              <w:wordWrap w:val="0"/>
              <w:overflowPunct w:val="0"/>
              <w:autoSpaceDE w:val="0"/>
              <w:autoSpaceDN w:val="0"/>
              <w:textAlignment w:val="center"/>
            </w:pPr>
          </w:p>
        </w:tc>
        <w:tc>
          <w:tcPr>
            <w:tcW w:w="850" w:type="dxa"/>
            <w:vAlign w:val="center"/>
          </w:tcPr>
          <w:p w:rsidR="00FD4DBC" w:rsidRDefault="00FD4DBC" w:rsidP="001B6394">
            <w:pPr>
              <w:wordWrap w:val="0"/>
              <w:overflowPunct w:val="0"/>
              <w:autoSpaceDE w:val="0"/>
              <w:autoSpaceDN w:val="0"/>
              <w:textAlignment w:val="center"/>
            </w:pPr>
          </w:p>
        </w:tc>
        <w:tc>
          <w:tcPr>
            <w:tcW w:w="851" w:type="dxa"/>
            <w:vAlign w:val="center"/>
          </w:tcPr>
          <w:p w:rsidR="00FD4DBC" w:rsidRDefault="00FD4DBC" w:rsidP="001B6394">
            <w:pPr>
              <w:wordWrap w:val="0"/>
              <w:overflowPunct w:val="0"/>
              <w:autoSpaceDE w:val="0"/>
              <w:autoSpaceDN w:val="0"/>
              <w:textAlignment w:val="center"/>
            </w:pPr>
          </w:p>
        </w:tc>
        <w:tc>
          <w:tcPr>
            <w:tcW w:w="850" w:type="dxa"/>
            <w:vAlign w:val="center"/>
          </w:tcPr>
          <w:p w:rsidR="00FD4DBC" w:rsidRDefault="00FD4DBC" w:rsidP="001B6394">
            <w:pPr>
              <w:wordWrap w:val="0"/>
              <w:overflowPunct w:val="0"/>
              <w:autoSpaceDE w:val="0"/>
              <w:autoSpaceDN w:val="0"/>
              <w:textAlignment w:val="center"/>
            </w:pPr>
          </w:p>
        </w:tc>
        <w:tc>
          <w:tcPr>
            <w:tcW w:w="851" w:type="dxa"/>
            <w:vAlign w:val="center"/>
          </w:tcPr>
          <w:p w:rsidR="00FD4DBC" w:rsidRDefault="00FD4DBC" w:rsidP="001B6394">
            <w:pPr>
              <w:wordWrap w:val="0"/>
              <w:overflowPunct w:val="0"/>
              <w:autoSpaceDE w:val="0"/>
              <w:autoSpaceDN w:val="0"/>
              <w:textAlignment w:val="center"/>
            </w:pPr>
          </w:p>
        </w:tc>
        <w:tc>
          <w:tcPr>
            <w:tcW w:w="850" w:type="dxa"/>
            <w:vAlign w:val="center"/>
          </w:tcPr>
          <w:p w:rsidR="00FD4DBC" w:rsidRDefault="00FD4DBC" w:rsidP="001B6394">
            <w:pPr>
              <w:wordWrap w:val="0"/>
              <w:overflowPunct w:val="0"/>
              <w:autoSpaceDE w:val="0"/>
              <w:autoSpaceDN w:val="0"/>
              <w:textAlignment w:val="center"/>
            </w:pPr>
          </w:p>
        </w:tc>
        <w:tc>
          <w:tcPr>
            <w:tcW w:w="851" w:type="dxa"/>
            <w:vAlign w:val="center"/>
          </w:tcPr>
          <w:p w:rsidR="00FD4DBC" w:rsidRDefault="00FD4DBC" w:rsidP="001B6394">
            <w:pPr>
              <w:wordWrap w:val="0"/>
              <w:overflowPunct w:val="0"/>
              <w:autoSpaceDE w:val="0"/>
              <w:autoSpaceDN w:val="0"/>
              <w:textAlignment w:val="center"/>
            </w:pPr>
          </w:p>
        </w:tc>
      </w:tr>
      <w:tr w:rsidR="00FD4DBC" w:rsidTr="001B6394">
        <w:trPr>
          <w:cantSplit/>
          <w:trHeight w:val="454"/>
          <w:jc w:val="center"/>
        </w:trPr>
        <w:tc>
          <w:tcPr>
            <w:tcW w:w="510" w:type="dxa"/>
            <w:vMerge/>
            <w:vAlign w:val="center"/>
          </w:tcPr>
          <w:p w:rsidR="00FD4DBC" w:rsidRDefault="00FD4DBC" w:rsidP="001B6394">
            <w:pPr>
              <w:wordWrap w:val="0"/>
              <w:overflowPunct w:val="0"/>
              <w:autoSpaceDE w:val="0"/>
              <w:autoSpaceDN w:val="0"/>
              <w:textAlignment w:val="center"/>
            </w:pPr>
          </w:p>
        </w:tc>
        <w:tc>
          <w:tcPr>
            <w:tcW w:w="2438" w:type="dxa"/>
            <w:vAlign w:val="center"/>
          </w:tcPr>
          <w:p w:rsidR="00FD4DBC" w:rsidRDefault="00FD4DBC" w:rsidP="001B6394">
            <w:pPr>
              <w:overflowPunct w:val="0"/>
              <w:autoSpaceDE w:val="0"/>
              <w:autoSpaceDN w:val="0"/>
              <w:jc w:val="center"/>
              <w:textAlignment w:val="center"/>
            </w:pPr>
            <w:r>
              <w:rPr>
                <w:rFonts w:hint="eastAsia"/>
              </w:rPr>
              <w:t>量</w:t>
            </w:r>
            <w:r w:rsidR="009D19C8">
              <w:rPr>
                <w:rFonts w:hint="eastAsia"/>
              </w:rPr>
              <w:t>（㎥</w:t>
            </w:r>
            <w:r>
              <w:rPr>
                <w:rFonts w:hint="eastAsia"/>
              </w:rPr>
              <w:t>／日</w:t>
            </w:r>
            <w:r w:rsidR="009D19C8">
              <w:rPr>
                <w:rFonts w:hint="eastAsia"/>
              </w:rPr>
              <w:t>）</w:t>
            </w:r>
          </w:p>
        </w:tc>
        <w:tc>
          <w:tcPr>
            <w:tcW w:w="850" w:type="dxa"/>
            <w:vAlign w:val="center"/>
          </w:tcPr>
          <w:p w:rsidR="00FD4DBC" w:rsidRDefault="00FD4DBC" w:rsidP="001B6394">
            <w:pPr>
              <w:wordWrap w:val="0"/>
              <w:overflowPunct w:val="0"/>
              <w:autoSpaceDE w:val="0"/>
              <w:autoSpaceDN w:val="0"/>
              <w:textAlignment w:val="center"/>
            </w:pPr>
          </w:p>
        </w:tc>
        <w:tc>
          <w:tcPr>
            <w:tcW w:w="851" w:type="dxa"/>
            <w:vAlign w:val="center"/>
          </w:tcPr>
          <w:p w:rsidR="00FD4DBC" w:rsidRDefault="00FD4DBC" w:rsidP="001B6394">
            <w:pPr>
              <w:wordWrap w:val="0"/>
              <w:overflowPunct w:val="0"/>
              <w:autoSpaceDE w:val="0"/>
              <w:autoSpaceDN w:val="0"/>
              <w:textAlignment w:val="center"/>
            </w:pPr>
          </w:p>
        </w:tc>
        <w:tc>
          <w:tcPr>
            <w:tcW w:w="850" w:type="dxa"/>
            <w:vAlign w:val="center"/>
          </w:tcPr>
          <w:p w:rsidR="00FD4DBC" w:rsidRDefault="00FD4DBC" w:rsidP="001B6394">
            <w:pPr>
              <w:wordWrap w:val="0"/>
              <w:overflowPunct w:val="0"/>
              <w:autoSpaceDE w:val="0"/>
              <w:autoSpaceDN w:val="0"/>
              <w:textAlignment w:val="center"/>
            </w:pPr>
          </w:p>
        </w:tc>
        <w:tc>
          <w:tcPr>
            <w:tcW w:w="851" w:type="dxa"/>
            <w:vAlign w:val="center"/>
          </w:tcPr>
          <w:p w:rsidR="00FD4DBC" w:rsidRDefault="00FD4DBC" w:rsidP="001B6394">
            <w:pPr>
              <w:wordWrap w:val="0"/>
              <w:overflowPunct w:val="0"/>
              <w:autoSpaceDE w:val="0"/>
              <w:autoSpaceDN w:val="0"/>
              <w:textAlignment w:val="center"/>
            </w:pPr>
          </w:p>
        </w:tc>
        <w:tc>
          <w:tcPr>
            <w:tcW w:w="850" w:type="dxa"/>
            <w:vAlign w:val="center"/>
          </w:tcPr>
          <w:p w:rsidR="00FD4DBC" w:rsidRDefault="00FD4DBC" w:rsidP="001B6394">
            <w:pPr>
              <w:wordWrap w:val="0"/>
              <w:overflowPunct w:val="0"/>
              <w:autoSpaceDE w:val="0"/>
              <w:autoSpaceDN w:val="0"/>
              <w:textAlignment w:val="center"/>
            </w:pPr>
          </w:p>
        </w:tc>
        <w:tc>
          <w:tcPr>
            <w:tcW w:w="851" w:type="dxa"/>
            <w:vAlign w:val="center"/>
          </w:tcPr>
          <w:p w:rsidR="00FD4DBC" w:rsidRDefault="00FD4DBC" w:rsidP="001B6394">
            <w:pPr>
              <w:wordWrap w:val="0"/>
              <w:overflowPunct w:val="0"/>
              <w:autoSpaceDE w:val="0"/>
              <w:autoSpaceDN w:val="0"/>
              <w:textAlignment w:val="center"/>
            </w:pPr>
          </w:p>
        </w:tc>
        <w:tc>
          <w:tcPr>
            <w:tcW w:w="850" w:type="dxa"/>
            <w:vAlign w:val="center"/>
          </w:tcPr>
          <w:p w:rsidR="00FD4DBC" w:rsidRDefault="00FD4DBC" w:rsidP="001B6394">
            <w:pPr>
              <w:wordWrap w:val="0"/>
              <w:overflowPunct w:val="0"/>
              <w:autoSpaceDE w:val="0"/>
              <w:autoSpaceDN w:val="0"/>
              <w:textAlignment w:val="center"/>
            </w:pPr>
          </w:p>
        </w:tc>
        <w:tc>
          <w:tcPr>
            <w:tcW w:w="851" w:type="dxa"/>
            <w:vAlign w:val="center"/>
          </w:tcPr>
          <w:p w:rsidR="00FD4DBC" w:rsidRDefault="00FD4DBC" w:rsidP="001B6394">
            <w:pPr>
              <w:wordWrap w:val="0"/>
              <w:overflowPunct w:val="0"/>
              <w:autoSpaceDE w:val="0"/>
              <w:autoSpaceDN w:val="0"/>
              <w:textAlignment w:val="center"/>
            </w:pPr>
          </w:p>
        </w:tc>
      </w:tr>
      <w:tr w:rsidR="00FD4DBC" w:rsidTr="001B6394">
        <w:trPr>
          <w:trHeight w:val="454"/>
          <w:jc w:val="center"/>
        </w:trPr>
        <w:tc>
          <w:tcPr>
            <w:tcW w:w="2948" w:type="dxa"/>
            <w:gridSpan w:val="2"/>
            <w:vAlign w:val="center"/>
          </w:tcPr>
          <w:p w:rsidR="00FD4DBC" w:rsidRDefault="00FD4DBC" w:rsidP="001B6394">
            <w:pPr>
              <w:wordWrap w:val="0"/>
              <w:overflowPunct w:val="0"/>
              <w:autoSpaceDE w:val="0"/>
              <w:autoSpaceDN w:val="0"/>
              <w:jc w:val="distribute"/>
              <w:textAlignment w:val="center"/>
              <w:rPr>
                <w:sz w:val="18"/>
                <w:szCs w:val="18"/>
              </w:rPr>
            </w:pPr>
            <w:r w:rsidRPr="00760239">
              <w:rPr>
                <w:rFonts w:hint="eastAsia"/>
                <w:sz w:val="18"/>
                <w:szCs w:val="18"/>
              </w:rPr>
              <w:t>残さの種類、</w:t>
            </w:r>
            <w:r>
              <w:rPr>
                <w:rFonts w:hint="eastAsia"/>
                <w:sz w:val="18"/>
                <w:szCs w:val="18"/>
              </w:rPr>
              <w:t>１</w:t>
            </w:r>
            <w:r w:rsidRPr="00760239">
              <w:rPr>
                <w:rFonts w:hint="eastAsia"/>
                <w:sz w:val="18"/>
                <w:szCs w:val="18"/>
              </w:rPr>
              <w:t>月間の種類別</w:t>
            </w:r>
          </w:p>
          <w:p w:rsidR="00FD4DBC" w:rsidRPr="00760239" w:rsidRDefault="00FD4DBC" w:rsidP="001B6394">
            <w:pPr>
              <w:wordWrap w:val="0"/>
              <w:overflowPunct w:val="0"/>
              <w:autoSpaceDE w:val="0"/>
              <w:autoSpaceDN w:val="0"/>
              <w:jc w:val="distribute"/>
              <w:textAlignment w:val="center"/>
              <w:rPr>
                <w:sz w:val="18"/>
                <w:szCs w:val="18"/>
              </w:rPr>
            </w:pPr>
            <w:r w:rsidRPr="00760239">
              <w:rPr>
                <w:rFonts w:hint="eastAsia"/>
                <w:sz w:val="18"/>
                <w:szCs w:val="18"/>
              </w:rPr>
              <w:t>生成量及び処理方法</w:t>
            </w:r>
          </w:p>
        </w:tc>
        <w:tc>
          <w:tcPr>
            <w:tcW w:w="3402" w:type="dxa"/>
            <w:gridSpan w:val="4"/>
            <w:vAlign w:val="center"/>
          </w:tcPr>
          <w:p w:rsidR="00FD4DBC" w:rsidRDefault="00FD4DBC" w:rsidP="001B6394">
            <w:pPr>
              <w:wordWrap w:val="0"/>
              <w:overflowPunct w:val="0"/>
              <w:autoSpaceDE w:val="0"/>
              <w:autoSpaceDN w:val="0"/>
              <w:textAlignment w:val="center"/>
            </w:pPr>
          </w:p>
        </w:tc>
        <w:tc>
          <w:tcPr>
            <w:tcW w:w="3402" w:type="dxa"/>
            <w:gridSpan w:val="4"/>
            <w:vAlign w:val="center"/>
          </w:tcPr>
          <w:p w:rsidR="00FD4DBC" w:rsidRDefault="00FD4DBC" w:rsidP="001B6394">
            <w:pPr>
              <w:wordWrap w:val="0"/>
              <w:overflowPunct w:val="0"/>
              <w:autoSpaceDE w:val="0"/>
              <w:autoSpaceDN w:val="0"/>
              <w:textAlignment w:val="center"/>
            </w:pPr>
          </w:p>
        </w:tc>
      </w:tr>
      <w:tr w:rsidR="00FD4DBC" w:rsidTr="001B6394">
        <w:trPr>
          <w:trHeight w:val="454"/>
          <w:jc w:val="center"/>
        </w:trPr>
        <w:tc>
          <w:tcPr>
            <w:tcW w:w="2948" w:type="dxa"/>
            <w:gridSpan w:val="2"/>
            <w:vAlign w:val="center"/>
          </w:tcPr>
          <w:p w:rsidR="00FD4DBC" w:rsidRDefault="00FD4DBC" w:rsidP="001B6394">
            <w:pPr>
              <w:wordWrap w:val="0"/>
              <w:overflowPunct w:val="0"/>
              <w:autoSpaceDE w:val="0"/>
              <w:autoSpaceDN w:val="0"/>
              <w:jc w:val="distribute"/>
              <w:textAlignment w:val="center"/>
            </w:pPr>
            <w:r>
              <w:rPr>
                <w:rFonts w:hint="eastAsia"/>
              </w:rPr>
              <w:t>排出水の排出方法</w:t>
            </w:r>
          </w:p>
        </w:tc>
        <w:tc>
          <w:tcPr>
            <w:tcW w:w="3402" w:type="dxa"/>
            <w:gridSpan w:val="4"/>
            <w:vAlign w:val="center"/>
          </w:tcPr>
          <w:p w:rsidR="00FD4DBC" w:rsidRDefault="00FD4DBC" w:rsidP="001B6394">
            <w:pPr>
              <w:wordWrap w:val="0"/>
              <w:overflowPunct w:val="0"/>
              <w:autoSpaceDE w:val="0"/>
              <w:autoSpaceDN w:val="0"/>
              <w:textAlignment w:val="center"/>
            </w:pPr>
          </w:p>
        </w:tc>
        <w:tc>
          <w:tcPr>
            <w:tcW w:w="3402" w:type="dxa"/>
            <w:gridSpan w:val="4"/>
            <w:vAlign w:val="center"/>
          </w:tcPr>
          <w:p w:rsidR="00FD4DBC" w:rsidRDefault="00FD4DBC" w:rsidP="001B6394">
            <w:pPr>
              <w:wordWrap w:val="0"/>
              <w:overflowPunct w:val="0"/>
              <w:autoSpaceDE w:val="0"/>
              <w:autoSpaceDN w:val="0"/>
              <w:textAlignment w:val="center"/>
            </w:pPr>
          </w:p>
        </w:tc>
      </w:tr>
      <w:tr w:rsidR="00FD4DBC" w:rsidTr="001B6394">
        <w:trPr>
          <w:trHeight w:val="454"/>
          <w:jc w:val="center"/>
        </w:trPr>
        <w:tc>
          <w:tcPr>
            <w:tcW w:w="2948" w:type="dxa"/>
            <w:gridSpan w:val="2"/>
            <w:vAlign w:val="center"/>
          </w:tcPr>
          <w:p w:rsidR="00FD4DBC" w:rsidRDefault="00FD4DBC" w:rsidP="001B6394">
            <w:pPr>
              <w:wordWrap w:val="0"/>
              <w:overflowPunct w:val="0"/>
              <w:autoSpaceDE w:val="0"/>
              <w:autoSpaceDN w:val="0"/>
              <w:jc w:val="distribute"/>
              <w:textAlignment w:val="center"/>
            </w:pPr>
            <w:r>
              <w:rPr>
                <w:rFonts w:hint="eastAsia"/>
              </w:rPr>
              <w:t>その他参考となるべき事項</w:t>
            </w:r>
          </w:p>
        </w:tc>
        <w:tc>
          <w:tcPr>
            <w:tcW w:w="3402" w:type="dxa"/>
            <w:gridSpan w:val="4"/>
            <w:vAlign w:val="center"/>
          </w:tcPr>
          <w:p w:rsidR="00FD4DBC" w:rsidRDefault="00FD4DBC" w:rsidP="001B6394">
            <w:pPr>
              <w:wordWrap w:val="0"/>
              <w:overflowPunct w:val="0"/>
              <w:autoSpaceDE w:val="0"/>
              <w:autoSpaceDN w:val="0"/>
              <w:textAlignment w:val="center"/>
            </w:pPr>
          </w:p>
        </w:tc>
        <w:tc>
          <w:tcPr>
            <w:tcW w:w="3402" w:type="dxa"/>
            <w:gridSpan w:val="4"/>
            <w:vAlign w:val="center"/>
          </w:tcPr>
          <w:p w:rsidR="00FD4DBC" w:rsidRDefault="00FD4DBC" w:rsidP="001B6394">
            <w:pPr>
              <w:wordWrap w:val="0"/>
              <w:overflowPunct w:val="0"/>
              <w:autoSpaceDE w:val="0"/>
              <w:autoSpaceDN w:val="0"/>
              <w:textAlignment w:val="center"/>
            </w:pPr>
          </w:p>
        </w:tc>
      </w:tr>
    </w:tbl>
    <w:p w:rsidR="00FD4DBC" w:rsidRPr="00B62B78" w:rsidRDefault="00FD4DBC" w:rsidP="00FD4DBC">
      <w:pPr>
        <w:wordWrap w:val="0"/>
        <w:overflowPunct w:val="0"/>
        <w:autoSpaceDE w:val="0"/>
        <w:autoSpaceDN w:val="0"/>
        <w:adjustRightInd w:val="0"/>
        <w:snapToGrid w:val="0"/>
        <w:ind w:left="1100" w:hangingChars="500" w:hanging="1100"/>
        <w:textAlignment w:val="center"/>
        <w:rPr>
          <w:sz w:val="22"/>
        </w:rPr>
      </w:pPr>
      <w:r w:rsidRPr="00B62B78">
        <w:rPr>
          <w:rFonts w:hint="eastAsia"/>
          <w:sz w:val="22"/>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FD4DBC" w:rsidRPr="00B62B78" w:rsidRDefault="00FD4DBC" w:rsidP="00FD4DBC">
      <w:pPr>
        <w:wordWrap w:val="0"/>
        <w:overflowPunct w:val="0"/>
        <w:autoSpaceDE w:val="0"/>
        <w:autoSpaceDN w:val="0"/>
        <w:adjustRightInd w:val="0"/>
        <w:snapToGrid w:val="0"/>
        <w:ind w:leftChars="300" w:left="630"/>
        <w:textAlignment w:val="center"/>
        <w:rPr>
          <w:sz w:val="22"/>
        </w:rPr>
      </w:pPr>
      <w:r w:rsidRPr="00B62B78">
        <w:rPr>
          <w:rFonts w:hint="eastAsia"/>
          <w:sz w:val="22"/>
        </w:rPr>
        <w:t>２　排出水の排出方法の欄には、排水口の位置及び数並びに排出先を含め記載すること。</w:t>
      </w:r>
    </w:p>
    <w:p w:rsidR="00FD4DBC" w:rsidRPr="001173BC" w:rsidRDefault="00FD4DBC" w:rsidP="00FD4DBC">
      <w:pPr>
        <w:wordWrap w:val="0"/>
        <w:overflowPunct w:val="0"/>
        <w:autoSpaceDE w:val="0"/>
        <w:autoSpaceDN w:val="0"/>
        <w:textAlignment w:val="center"/>
        <w:rPr>
          <w:sz w:val="22"/>
        </w:rPr>
      </w:pPr>
      <w:r w:rsidRPr="001173BC">
        <w:rPr>
          <w:rFonts w:hint="eastAsia"/>
          <w:sz w:val="22"/>
        </w:rPr>
        <w:lastRenderedPageBreak/>
        <w:t>別添１</w:t>
      </w:r>
    </w:p>
    <w:p w:rsidR="00FD4DBC" w:rsidRPr="005A35CE" w:rsidRDefault="00FD4DBC" w:rsidP="00D13F6F">
      <w:pPr>
        <w:spacing w:afterLines="50" w:after="167"/>
        <w:jc w:val="center"/>
        <w:rPr>
          <w:sz w:val="24"/>
        </w:rPr>
      </w:pPr>
      <w:r w:rsidRPr="005A35CE">
        <w:rPr>
          <w:rFonts w:hint="eastAsia"/>
          <w:sz w:val="24"/>
        </w:rPr>
        <w:t>ダイオキシン類の排出量</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1"/>
        <w:gridCol w:w="1587"/>
        <w:gridCol w:w="1588"/>
        <w:gridCol w:w="1587"/>
        <w:gridCol w:w="1593"/>
      </w:tblGrid>
      <w:tr w:rsidR="00FD4DBC" w:rsidTr="001B6394">
        <w:trPr>
          <w:cantSplit/>
          <w:trHeight w:val="850"/>
          <w:jc w:val="center"/>
        </w:trPr>
        <w:tc>
          <w:tcPr>
            <w:tcW w:w="3401" w:type="dxa"/>
            <w:vAlign w:val="center"/>
          </w:tcPr>
          <w:p w:rsidR="00FD4DBC" w:rsidRDefault="00FD4DBC" w:rsidP="001B6394">
            <w:pPr>
              <w:jc w:val="distribute"/>
            </w:pPr>
            <w:r>
              <w:rPr>
                <w:rFonts w:hint="eastAsia"/>
              </w:rPr>
              <w:t>工場又は事業場に</w:t>
            </w:r>
          </w:p>
          <w:p w:rsidR="00FD4DBC" w:rsidRDefault="00FD4DBC" w:rsidP="001B6394">
            <w:pPr>
              <w:jc w:val="distribute"/>
            </w:pPr>
            <w:r>
              <w:rPr>
                <w:rFonts w:hint="eastAsia"/>
              </w:rPr>
              <w:t>おける施設番号</w:t>
            </w:r>
          </w:p>
        </w:tc>
        <w:tc>
          <w:tcPr>
            <w:tcW w:w="3175" w:type="dxa"/>
            <w:gridSpan w:val="2"/>
            <w:vAlign w:val="center"/>
          </w:tcPr>
          <w:p w:rsidR="00FD4DBC" w:rsidRDefault="00FD4DBC" w:rsidP="001B6394">
            <w:pPr>
              <w:jc w:val="center"/>
            </w:pPr>
          </w:p>
        </w:tc>
        <w:tc>
          <w:tcPr>
            <w:tcW w:w="3180" w:type="dxa"/>
            <w:gridSpan w:val="2"/>
            <w:vAlign w:val="center"/>
          </w:tcPr>
          <w:p w:rsidR="00FD4DBC" w:rsidRDefault="00FD4DBC" w:rsidP="001B6394">
            <w:pPr>
              <w:jc w:val="center"/>
            </w:pPr>
          </w:p>
        </w:tc>
      </w:tr>
      <w:tr w:rsidR="00FD4DBC" w:rsidTr="001B6394">
        <w:trPr>
          <w:trHeight w:val="567"/>
          <w:jc w:val="center"/>
        </w:trPr>
        <w:tc>
          <w:tcPr>
            <w:tcW w:w="3401" w:type="dxa"/>
            <w:vMerge w:val="restart"/>
            <w:vAlign w:val="center"/>
          </w:tcPr>
          <w:p w:rsidR="00F92C11" w:rsidRDefault="00FD4DBC" w:rsidP="00F92C11">
            <w:pPr>
              <w:ind w:right="113"/>
              <w:jc w:val="distribute"/>
            </w:pPr>
            <w:r>
              <w:rPr>
                <w:rFonts w:hint="eastAsia"/>
              </w:rPr>
              <w:t>排出水の汚染状態</w:t>
            </w:r>
          </w:p>
          <w:p w:rsidR="00FD4DBC" w:rsidRDefault="00F92C11" w:rsidP="00F92C11">
            <w:pPr>
              <w:ind w:right="113"/>
              <w:jc w:val="distribute"/>
            </w:pPr>
            <w:r>
              <w:rPr>
                <w:rFonts w:hint="eastAsia"/>
              </w:rPr>
              <w:t>（ダイオキシン類）</w:t>
            </w:r>
          </w:p>
          <w:p w:rsidR="00FD4DBC" w:rsidRPr="009D19C8" w:rsidRDefault="009D19C8" w:rsidP="00F92C11">
            <w:pPr>
              <w:ind w:right="113"/>
              <w:jc w:val="center"/>
              <w:rPr>
                <w:szCs w:val="21"/>
              </w:rPr>
            </w:pPr>
            <w:r w:rsidRPr="009D19C8">
              <w:rPr>
                <w:rFonts w:hint="eastAsia"/>
                <w:szCs w:val="21"/>
              </w:rPr>
              <w:t>（</w:t>
            </w:r>
            <w:proofErr w:type="spellStart"/>
            <w:r>
              <w:rPr>
                <w:rFonts w:hint="eastAsia"/>
                <w:szCs w:val="21"/>
              </w:rPr>
              <w:t>pg</w:t>
            </w:r>
            <w:proofErr w:type="spellEnd"/>
            <w:r w:rsidR="00FD4DBC" w:rsidRPr="009D19C8">
              <w:rPr>
                <w:rFonts w:hAnsi="ＭＳ 明朝" w:hint="eastAsia"/>
                <w:szCs w:val="21"/>
              </w:rPr>
              <w:t>-</w:t>
            </w:r>
            <w:r>
              <w:rPr>
                <w:rFonts w:hAnsi="ＭＳ 明朝" w:hint="eastAsia"/>
                <w:szCs w:val="21"/>
              </w:rPr>
              <w:t>TEQ／L</w:t>
            </w:r>
            <w:r w:rsidR="00FD4DBC" w:rsidRPr="009D19C8">
              <w:rPr>
                <w:rFonts w:hint="eastAsia"/>
                <w:szCs w:val="21"/>
              </w:rPr>
              <w:t>)</w:t>
            </w:r>
          </w:p>
        </w:tc>
        <w:tc>
          <w:tcPr>
            <w:tcW w:w="1587" w:type="dxa"/>
            <w:vAlign w:val="center"/>
          </w:tcPr>
          <w:p w:rsidR="00FD4DBC" w:rsidRDefault="00FD4DBC" w:rsidP="001B6394">
            <w:pPr>
              <w:jc w:val="center"/>
            </w:pPr>
            <w:r>
              <w:rPr>
                <w:rFonts w:hint="eastAsia"/>
              </w:rPr>
              <w:t>通　　常</w:t>
            </w:r>
          </w:p>
        </w:tc>
        <w:tc>
          <w:tcPr>
            <w:tcW w:w="1588" w:type="dxa"/>
            <w:vAlign w:val="center"/>
          </w:tcPr>
          <w:p w:rsidR="00FD4DBC" w:rsidRDefault="00FD4DBC" w:rsidP="001B6394">
            <w:pPr>
              <w:jc w:val="center"/>
            </w:pPr>
            <w:r>
              <w:rPr>
                <w:rFonts w:hint="eastAsia"/>
              </w:rPr>
              <w:t>最　　大</w:t>
            </w:r>
          </w:p>
        </w:tc>
        <w:tc>
          <w:tcPr>
            <w:tcW w:w="1587" w:type="dxa"/>
            <w:vAlign w:val="center"/>
          </w:tcPr>
          <w:p w:rsidR="00FD4DBC" w:rsidRDefault="00FD4DBC" w:rsidP="001B6394">
            <w:pPr>
              <w:jc w:val="center"/>
            </w:pPr>
            <w:r>
              <w:rPr>
                <w:rFonts w:hint="eastAsia"/>
              </w:rPr>
              <w:t>通　　常</w:t>
            </w:r>
          </w:p>
        </w:tc>
        <w:tc>
          <w:tcPr>
            <w:tcW w:w="1593" w:type="dxa"/>
            <w:vAlign w:val="center"/>
          </w:tcPr>
          <w:p w:rsidR="00FD4DBC" w:rsidRDefault="00FD4DBC" w:rsidP="001B6394">
            <w:pPr>
              <w:jc w:val="center"/>
            </w:pPr>
            <w:r>
              <w:rPr>
                <w:rFonts w:hint="eastAsia"/>
              </w:rPr>
              <w:t>最　　大</w:t>
            </w:r>
          </w:p>
        </w:tc>
      </w:tr>
      <w:tr w:rsidR="00FD4DBC" w:rsidTr="001B6394">
        <w:trPr>
          <w:cantSplit/>
          <w:trHeight w:val="1134"/>
          <w:jc w:val="center"/>
        </w:trPr>
        <w:tc>
          <w:tcPr>
            <w:tcW w:w="3401" w:type="dxa"/>
            <w:vMerge/>
            <w:vAlign w:val="center"/>
          </w:tcPr>
          <w:p w:rsidR="00FD4DBC" w:rsidRDefault="00FD4DBC" w:rsidP="001B6394">
            <w:pPr>
              <w:ind w:right="113"/>
              <w:jc w:val="center"/>
            </w:pPr>
          </w:p>
        </w:tc>
        <w:tc>
          <w:tcPr>
            <w:tcW w:w="1587" w:type="dxa"/>
            <w:vAlign w:val="center"/>
          </w:tcPr>
          <w:p w:rsidR="00FD4DBC" w:rsidRDefault="00FD4DBC" w:rsidP="001B6394">
            <w:pPr>
              <w:jc w:val="center"/>
            </w:pPr>
          </w:p>
        </w:tc>
        <w:tc>
          <w:tcPr>
            <w:tcW w:w="1588" w:type="dxa"/>
            <w:vAlign w:val="center"/>
          </w:tcPr>
          <w:p w:rsidR="00FD4DBC" w:rsidRDefault="00FD4DBC" w:rsidP="001B6394">
            <w:pPr>
              <w:jc w:val="center"/>
            </w:pPr>
          </w:p>
        </w:tc>
        <w:tc>
          <w:tcPr>
            <w:tcW w:w="1587" w:type="dxa"/>
            <w:vAlign w:val="center"/>
          </w:tcPr>
          <w:p w:rsidR="00FD4DBC" w:rsidRDefault="00FD4DBC" w:rsidP="001B6394">
            <w:pPr>
              <w:jc w:val="center"/>
            </w:pPr>
          </w:p>
        </w:tc>
        <w:tc>
          <w:tcPr>
            <w:tcW w:w="1593" w:type="dxa"/>
            <w:vAlign w:val="center"/>
          </w:tcPr>
          <w:p w:rsidR="00FD4DBC" w:rsidRDefault="00FD4DBC" w:rsidP="001B6394">
            <w:pPr>
              <w:jc w:val="center"/>
            </w:pPr>
          </w:p>
        </w:tc>
      </w:tr>
      <w:tr w:rsidR="00FD4DBC" w:rsidTr="001B6394">
        <w:trPr>
          <w:cantSplit/>
          <w:trHeight w:val="567"/>
          <w:jc w:val="center"/>
        </w:trPr>
        <w:tc>
          <w:tcPr>
            <w:tcW w:w="3401" w:type="dxa"/>
            <w:vMerge w:val="restart"/>
            <w:vAlign w:val="center"/>
          </w:tcPr>
          <w:p w:rsidR="00FD4DBC" w:rsidRDefault="00FD4DBC" w:rsidP="001B6394">
            <w:pPr>
              <w:jc w:val="center"/>
              <w:rPr>
                <w:spacing w:val="20"/>
              </w:rPr>
            </w:pPr>
            <w:r>
              <w:rPr>
                <w:rFonts w:hint="eastAsia"/>
                <w:spacing w:val="20"/>
              </w:rPr>
              <w:t>排</w:t>
            </w:r>
            <w:r w:rsidR="00F92C11">
              <w:rPr>
                <w:rFonts w:hint="eastAsia"/>
                <w:spacing w:val="20"/>
              </w:rPr>
              <w:t xml:space="preserve">　</w:t>
            </w:r>
            <w:r>
              <w:rPr>
                <w:rFonts w:hint="eastAsia"/>
                <w:spacing w:val="20"/>
              </w:rPr>
              <w:t>出</w:t>
            </w:r>
            <w:r w:rsidR="00F92C11">
              <w:rPr>
                <w:rFonts w:hint="eastAsia"/>
                <w:spacing w:val="20"/>
              </w:rPr>
              <w:t xml:space="preserve">　</w:t>
            </w:r>
            <w:r>
              <w:rPr>
                <w:rFonts w:hint="eastAsia"/>
                <w:spacing w:val="20"/>
              </w:rPr>
              <w:t>水</w:t>
            </w:r>
            <w:r w:rsidR="00F92C11">
              <w:rPr>
                <w:rFonts w:hint="eastAsia"/>
                <w:spacing w:val="20"/>
              </w:rPr>
              <w:t xml:space="preserve">　</w:t>
            </w:r>
            <w:r>
              <w:rPr>
                <w:rFonts w:hint="eastAsia"/>
                <w:spacing w:val="20"/>
              </w:rPr>
              <w:t>の</w:t>
            </w:r>
            <w:r w:rsidR="00F92C11">
              <w:rPr>
                <w:rFonts w:hint="eastAsia"/>
                <w:spacing w:val="20"/>
              </w:rPr>
              <w:t xml:space="preserve">　</w:t>
            </w:r>
            <w:r>
              <w:rPr>
                <w:rFonts w:hint="eastAsia"/>
                <w:spacing w:val="20"/>
              </w:rPr>
              <w:t>量</w:t>
            </w:r>
          </w:p>
          <w:p w:rsidR="00FD4DBC" w:rsidRDefault="00FD4DBC" w:rsidP="001B6394">
            <w:pPr>
              <w:jc w:val="center"/>
              <w:rPr>
                <w:spacing w:val="20"/>
              </w:rPr>
            </w:pPr>
            <w:r>
              <w:rPr>
                <w:rFonts w:hint="eastAsia"/>
                <w:spacing w:val="20"/>
              </w:rPr>
              <w:t>（㎥</w:t>
            </w:r>
            <w:r w:rsidR="009D19C8">
              <w:rPr>
                <w:rFonts w:hint="eastAsia"/>
                <w:spacing w:val="20"/>
              </w:rPr>
              <w:t>／</w:t>
            </w:r>
            <w:r>
              <w:rPr>
                <w:rFonts w:hint="eastAsia"/>
                <w:spacing w:val="20"/>
              </w:rPr>
              <w:t>日）</w:t>
            </w:r>
          </w:p>
        </w:tc>
        <w:tc>
          <w:tcPr>
            <w:tcW w:w="1587" w:type="dxa"/>
            <w:vAlign w:val="center"/>
          </w:tcPr>
          <w:p w:rsidR="00FD4DBC" w:rsidRDefault="00FD4DBC" w:rsidP="001B6394">
            <w:pPr>
              <w:jc w:val="center"/>
            </w:pPr>
            <w:r>
              <w:rPr>
                <w:rFonts w:hint="eastAsia"/>
              </w:rPr>
              <w:t>通　　常</w:t>
            </w:r>
          </w:p>
        </w:tc>
        <w:tc>
          <w:tcPr>
            <w:tcW w:w="1588" w:type="dxa"/>
            <w:vAlign w:val="center"/>
          </w:tcPr>
          <w:p w:rsidR="00FD4DBC" w:rsidRDefault="00FD4DBC" w:rsidP="001B6394">
            <w:pPr>
              <w:jc w:val="center"/>
            </w:pPr>
            <w:r>
              <w:rPr>
                <w:rFonts w:hint="eastAsia"/>
              </w:rPr>
              <w:t>最　　大</w:t>
            </w:r>
          </w:p>
        </w:tc>
        <w:tc>
          <w:tcPr>
            <w:tcW w:w="1587" w:type="dxa"/>
            <w:vAlign w:val="center"/>
          </w:tcPr>
          <w:p w:rsidR="00FD4DBC" w:rsidRDefault="00FD4DBC" w:rsidP="001B6394">
            <w:pPr>
              <w:jc w:val="center"/>
            </w:pPr>
            <w:r>
              <w:rPr>
                <w:rFonts w:hint="eastAsia"/>
              </w:rPr>
              <w:t>通　　常</w:t>
            </w:r>
          </w:p>
        </w:tc>
        <w:tc>
          <w:tcPr>
            <w:tcW w:w="1593" w:type="dxa"/>
            <w:vAlign w:val="center"/>
          </w:tcPr>
          <w:p w:rsidR="00FD4DBC" w:rsidRDefault="00FD4DBC" w:rsidP="001B6394">
            <w:pPr>
              <w:jc w:val="center"/>
            </w:pPr>
            <w:r>
              <w:rPr>
                <w:rFonts w:hint="eastAsia"/>
              </w:rPr>
              <w:t>最　　大</w:t>
            </w:r>
          </w:p>
        </w:tc>
      </w:tr>
      <w:tr w:rsidR="00FD4DBC" w:rsidTr="001B6394">
        <w:trPr>
          <w:cantSplit/>
          <w:trHeight w:val="1134"/>
          <w:jc w:val="center"/>
        </w:trPr>
        <w:tc>
          <w:tcPr>
            <w:tcW w:w="3401" w:type="dxa"/>
            <w:vMerge/>
            <w:vAlign w:val="center"/>
          </w:tcPr>
          <w:p w:rsidR="00FD4DBC" w:rsidRDefault="00FD4DBC" w:rsidP="001B6394">
            <w:pPr>
              <w:jc w:val="center"/>
              <w:rPr>
                <w:spacing w:val="20"/>
              </w:rPr>
            </w:pPr>
          </w:p>
        </w:tc>
        <w:tc>
          <w:tcPr>
            <w:tcW w:w="1587" w:type="dxa"/>
            <w:vAlign w:val="center"/>
          </w:tcPr>
          <w:p w:rsidR="00FD4DBC" w:rsidRDefault="00FD4DBC" w:rsidP="001B6394">
            <w:pPr>
              <w:jc w:val="center"/>
            </w:pPr>
          </w:p>
        </w:tc>
        <w:tc>
          <w:tcPr>
            <w:tcW w:w="1588" w:type="dxa"/>
            <w:vAlign w:val="center"/>
          </w:tcPr>
          <w:p w:rsidR="00FD4DBC" w:rsidRDefault="00FD4DBC" w:rsidP="001B6394">
            <w:pPr>
              <w:jc w:val="center"/>
            </w:pPr>
          </w:p>
        </w:tc>
        <w:tc>
          <w:tcPr>
            <w:tcW w:w="1587" w:type="dxa"/>
            <w:vAlign w:val="center"/>
          </w:tcPr>
          <w:p w:rsidR="00FD4DBC" w:rsidRDefault="00FD4DBC" w:rsidP="001B6394">
            <w:pPr>
              <w:jc w:val="center"/>
            </w:pPr>
          </w:p>
        </w:tc>
        <w:tc>
          <w:tcPr>
            <w:tcW w:w="1593" w:type="dxa"/>
            <w:vAlign w:val="center"/>
          </w:tcPr>
          <w:p w:rsidR="00FD4DBC" w:rsidRDefault="00FD4DBC" w:rsidP="001B6394">
            <w:pPr>
              <w:jc w:val="center"/>
            </w:pPr>
          </w:p>
        </w:tc>
      </w:tr>
      <w:tr w:rsidR="00FD4DBC" w:rsidTr="001B6394">
        <w:trPr>
          <w:cantSplit/>
          <w:trHeight w:val="850"/>
          <w:jc w:val="center"/>
        </w:trPr>
        <w:tc>
          <w:tcPr>
            <w:tcW w:w="3401" w:type="dxa"/>
            <w:vAlign w:val="center"/>
          </w:tcPr>
          <w:p w:rsidR="00FD4DBC" w:rsidRDefault="00FD4DBC" w:rsidP="001B6394">
            <w:pPr>
              <w:jc w:val="center"/>
              <w:rPr>
                <w:spacing w:val="20"/>
              </w:rPr>
            </w:pPr>
            <w:r>
              <w:rPr>
                <w:rFonts w:hint="eastAsia"/>
                <w:spacing w:val="20"/>
              </w:rPr>
              <w:t>その他参考となるべき事項</w:t>
            </w:r>
          </w:p>
        </w:tc>
        <w:tc>
          <w:tcPr>
            <w:tcW w:w="3175" w:type="dxa"/>
            <w:gridSpan w:val="2"/>
            <w:vAlign w:val="center"/>
          </w:tcPr>
          <w:p w:rsidR="00FD4DBC" w:rsidRDefault="00FD4DBC" w:rsidP="001B6394"/>
        </w:tc>
        <w:tc>
          <w:tcPr>
            <w:tcW w:w="3180" w:type="dxa"/>
            <w:gridSpan w:val="2"/>
            <w:vAlign w:val="center"/>
          </w:tcPr>
          <w:p w:rsidR="00FD4DBC" w:rsidRDefault="00FD4DBC" w:rsidP="001B6394"/>
        </w:tc>
      </w:tr>
      <w:tr w:rsidR="00FD4DBC" w:rsidTr="001B6394">
        <w:trPr>
          <w:cantSplit/>
          <w:trHeight w:val="1701"/>
          <w:jc w:val="center"/>
        </w:trPr>
        <w:tc>
          <w:tcPr>
            <w:tcW w:w="3401" w:type="dxa"/>
            <w:vAlign w:val="center"/>
          </w:tcPr>
          <w:p w:rsidR="00FD4DBC" w:rsidRDefault="00FD4DBC" w:rsidP="001B6394">
            <w:pPr>
              <w:jc w:val="center"/>
              <w:rPr>
                <w:spacing w:val="20"/>
              </w:rPr>
            </w:pPr>
            <w:r>
              <w:rPr>
                <w:rFonts w:hint="eastAsia"/>
                <w:spacing w:val="20"/>
              </w:rPr>
              <w:t>排 出 先</w:t>
            </w:r>
          </w:p>
        </w:tc>
        <w:tc>
          <w:tcPr>
            <w:tcW w:w="3175" w:type="dxa"/>
            <w:gridSpan w:val="2"/>
            <w:vAlign w:val="center"/>
          </w:tcPr>
          <w:p w:rsidR="00FD4DBC" w:rsidRDefault="00FD4DBC" w:rsidP="001B6394">
            <w:pPr>
              <w:ind w:leftChars="150" w:left="315"/>
            </w:pPr>
            <w:r>
              <w:rPr>
                <w:rFonts w:hint="eastAsia"/>
              </w:rPr>
              <w:t>・公共用水域</w:t>
            </w:r>
          </w:p>
          <w:p w:rsidR="00FD4DBC" w:rsidRDefault="00FD4DBC" w:rsidP="001B6394">
            <w:pPr>
              <w:ind w:leftChars="150" w:left="315"/>
            </w:pPr>
            <w:r>
              <w:rPr>
                <w:rFonts w:hint="eastAsia"/>
              </w:rPr>
              <w:t>・地下浸透</w:t>
            </w:r>
          </w:p>
          <w:p w:rsidR="00FD4DBC" w:rsidRDefault="00FD4DBC" w:rsidP="001B6394">
            <w:pPr>
              <w:ind w:leftChars="150" w:left="315"/>
            </w:pPr>
            <w:r>
              <w:rPr>
                <w:rFonts w:hint="eastAsia"/>
              </w:rPr>
              <w:t>・分流式下水道</w:t>
            </w:r>
          </w:p>
          <w:p w:rsidR="00FD4DBC" w:rsidRDefault="00FD4DBC" w:rsidP="001B6394">
            <w:pPr>
              <w:ind w:leftChars="150" w:left="315"/>
            </w:pPr>
            <w:r>
              <w:rPr>
                <w:rFonts w:hint="eastAsia"/>
              </w:rPr>
              <w:t>・合流式下水道</w:t>
            </w:r>
          </w:p>
        </w:tc>
        <w:tc>
          <w:tcPr>
            <w:tcW w:w="3180" w:type="dxa"/>
            <w:gridSpan w:val="2"/>
            <w:vAlign w:val="center"/>
          </w:tcPr>
          <w:p w:rsidR="00FD4DBC" w:rsidRDefault="00FD4DBC" w:rsidP="001B6394">
            <w:pPr>
              <w:ind w:leftChars="100" w:left="210"/>
            </w:pPr>
            <w:r>
              <w:rPr>
                <w:rFonts w:hint="eastAsia"/>
              </w:rPr>
              <w:t>・公共用水域</w:t>
            </w:r>
          </w:p>
          <w:p w:rsidR="00FD4DBC" w:rsidRDefault="00FD4DBC" w:rsidP="001B6394">
            <w:pPr>
              <w:ind w:leftChars="100" w:left="210"/>
            </w:pPr>
            <w:r>
              <w:rPr>
                <w:rFonts w:hint="eastAsia"/>
              </w:rPr>
              <w:t>・地下浸透</w:t>
            </w:r>
          </w:p>
          <w:p w:rsidR="00FD4DBC" w:rsidRDefault="00FD4DBC" w:rsidP="001B6394">
            <w:pPr>
              <w:ind w:leftChars="100" w:left="210"/>
            </w:pPr>
            <w:r>
              <w:rPr>
                <w:rFonts w:hint="eastAsia"/>
              </w:rPr>
              <w:t>・分流式下水道</w:t>
            </w:r>
          </w:p>
          <w:p w:rsidR="00FD4DBC" w:rsidRDefault="00FD4DBC" w:rsidP="001B6394">
            <w:pPr>
              <w:ind w:leftChars="100" w:left="210"/>
            </w:pPr>
            <w:r>
              <w:rPr>
                <w:rFonts w:hint="eastAsia"/>
              </w:rPr>
              <w:t>・合流式下水道</w:t>
            </w:r>
          </w:p>
        </w:tc>
      </w:tr>
    </w:tbl>
    <w:p w:rsidR="00FD4DBC" w:rsidRDefault="00FD4DBC" w:rsidP="00FD4DBC"/>
    <w:p w:rsidR="00FD4DBC" w:rsidRDefault="00FD4DBC" w:rsidP="00FD4DBC">
      <w:pPr>
        <w:wordWrap w:val="0"/>
        <w:overflowPunct w:val="0"/>
        <w:autoSpaceDE w:val="0"/>
        <w:autoSpaceDN w:val="0"/>
        <w:textAlignment w:val="center"/>
      </w:pPr>
      <w:r>
        <w:rPr>
          <w:rFonts w:ascii="ＭＳ Ｐ明朝" w:hAnsi="ＭＳ Ｐ明朝"/>
          <w:sz w:val="18"/>
        </w:rPr>
        <w:br w:type="page"/>
      </w:r>
      <w:r>
        <w:rPr>
          <w:rFonts w:hint="eastAsia"/>
        </w:rPr>
        <w:lastRenderedPageBreak/>
        <w:t>別添２</w:t>
      </w:r>
    </w:p>
    <w:p w:rsidR="00FD4DBC" w:rsidRPr="005A35CE" w:rsidRDefault="00FD4DBC" w:rsidP="00D13F6F">
      <w:pPr>
        <w:spacing w:afterLines="50" w:after="167"/>
        <w:jc w:val="center"/>
        <w:rPr>
          <w:sz w:val="24"/>
        </w:rPr>
      </w:pPr>
      <w:r w:rsidRPr="005A35CE">
        <w:rPr>
          <w:rFonts w:hint="eastAsia"/>
          <w:sz w:val="24"/>
        </w:rPr>
        <w:t>用水及び排水の系統</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2438"/>
        <w:gridCol w:w="2438"/>
        <w:gridCol w:w="2438"/>
      </w:tblGrid>
      <w:tr w:rsidR="00FD4DBC" w:rsidTr="001B6394">
        <w:trPr>
          <w:cantSplit/>
          <w:trHeight w:hRule="exact" w:val="4252"/>
          <w:jc w:val="center"/>
        </w:trPr>
        <w:tc>
          <w:tcPr>
            <w:tcW w:w="2438" w:type="dxa"/>
            <w:vAlign w:val="center"/>
          </w:tcPr>
          <w:p w:rsidR="00F92C11" w:rsidRDefault="00FD4DBC" w:rsidP="00F92C11">
            <w:pPr>
              <w:jc w:val="center"/>
              <w:rPr>
                <w:sz w:val="22"/>
              </w:rPr>
            </w:pPr>
            <w:r w:rsidRPr="00F92C11">
              <w:rPr>
                <w:rFonts w:hint="eastAsia"/>
                <w:spacing w:val="110"/>
                <w:kern w:val="0"/>
                <w:sz w:val="22"/>
                <w:fitText w:val="1540" w:id="-1576350464"/>
              </w:rPr>
              <w:t>用水及</w:t>
            </w:r>
            <w:r w:rsidRPr="00F92C11">
              <w:rPr>
                <w:rFonts w:hint="eastAsia"/>
                <w:kern w:val="0"/>
                <w:sz w:val="22"/>
                <w:fitText w:val="1540" w:id="-1576350464"/>
              </w:rPr>
              <w:t>び</w:t>
            </w:r>
          </w:p>
          <w:p w:rsidR="00FD4DBC" w:rsidRDefault="00FD4DBC" w:rsidP="00F92C11">
            <w:pPr>
              <w:jc w:val="center"/>
              <w:rPr>
                <w:sz w:val="22"/>
              </w:rPr>
            </w:pPr>
            <w:r w:rsidRPr="00F92C11">
              <w:rPr>
                <w:rFonts w:hint="eastAsia"/>
                <w:spacing w:val="55"/>
                <w:kern w:val="0"/>
                <w:sz w:val="22"/>
                <w:fitText w:val="1540" w:id="-1576350463"/>
              </w:rPr>
              <w:t>排水の系</w:t>
            </w:r>
            <w:r w:rsidRPr="00F92C11">
              <w:rPr>
                <w:rFonts w:hint="eastAsia"/>
                <w:kern w:val="0"/>
                <w:sz w:val="22"/>
                <w:fitText w:val="1540" w:id="-1576350463"/>
              </w:rPr>
              <w:t>統</w:t>
            </w:r>
          </w:p>
        </w:tc>
        <w:tc>
          <w:tcPr>
            <w:tcW w:w="7314" w:type="dxa"/>
            <w:gridSpan w:val="3"/>
            <w:vAlign w:val="center"/>
          </w:tcPr>
          <w:p w:rsidR="00FD4DBC" w:rsidRDefault="00FD4DBC" w:rsidP="001B6394">
            <w:pPr>
              <w:spacing w:line="360" w:lineRule="auto"/>
              <w:ind w:leftChars="200" w:left="420"/>
              <w:rPr>
                <w:sz w:val="22"/>
              </w:rPr>
            </w:pPr>
            <w:r>
              <w:rPr>
                <w:rFonts w:hint="eastAsia"/>
                <w:sz w:val="22"/>
              </w:rPr>
              <w:t>ア　事業場全体の配置</w:t>
            </w:r>
          </w:p>
          <w:p w:rsidR="00FD4DBC" w:rsidRDefault="00FD4DBC" w:rsidP="001B6394">
            <w:pPr>
              <w:spacing w:line="360" w:lineRule="auto"/>
              <w:ind w:leftChars="200" w:left="420"/>
              <w:rPr>
                <w:sz w:val="22"/>
              </w:rPr>
            </w:pPr>
            <w:r>
              <w:rPr>
                <w:rFonts w:hint="eastAsia"/>
                <w:sz w:val="22"/>
              </w:rPr>
              <w:t>イ　給水系路</w:t>
            </w:r>
          </w:p>
          <w:p w:rsidR="00FD4DBC" w:rsidRDefault="00FD4DBC" w:rsidP="001B6394">
            <w:pPr>
              <w:spacing w:line="360" w:lineRule="auto"/>
              <w:ind w:leftChars="200" w:left="420"/>
              <w:rPr>
                <w:sz w:val="22"/>
              </w:rPr>
            </w:pPr>
            <w:r>
              <w:rPr>
                <w:rFonts w:hint="eastAsia"/>
                <w:sz w:val="22"/>
              </w:rPr>
              <w:t>ウ　排出水の排出経路</w:t>
            </w:r>
          </w:p>
          <w:p w:rsidR="00FD4DBC" w:rsidRDefault="00FD4DBC" w:rsidP="001B6394">
            <w:pPr>
              <w:spacing w:line="360" w:lineRule="auto"/>
              <w:ind w:leftChars="200" w:left="420" w:firstLineChars="100" w:firstLine="220"/>
              <w:rPr>
                <w:sz w:val="22"/>
              </w:rPr>
            </w:pPr>
            <w:r>
              <w:rPr>
                <w:rFonts w:hint="eastAsia"/>
                <w:sz w:val="22"/>
              </w:rPr>
              <w:t>（特定排出水、間接冷却水を色分してください。）</w:t>
            </w:r>
          </w:p>
          <w:p w:rsidR="00FD4DBC" w:rsidRDefault="00FD4DBC" w:rsidP="001B6394">
            <w:pPr>
              <w:spacing w:line="360" w:lineRule="auto"/>
              <w:ind w:leftChars="200" w:left="420"/>
              <w:rPr>
                <w:sz w:val="22"/>
              </w:rPr>
            </w:pPr>
            <w:r>
              <w:rPr>
                <w:rFonts w:hint="eastAsia"/>
                <w:sz w:val="22"/>
              </w:rPr>
              <w:t>エ　雨水専用排水路</w:t>
            </w:r>
          </w:p>
          <w:p w:rsidR="00FD4DBC" w:rsidRDefault="00FD4DBC" w:rsidP="001B6394">
            <w:pPr>
              <w:spacing w:line="360" w:lineRule="auto"/>
              <w:ind w:leftChars="200" w:left="420"/>
              <w:rPr>
                <w:sz w:val="22"/>
              </w:rPr>
            </w:pPr>
            <w:r>
              <w:rPr>
                <w:rFonts w:hint="eastAsia"/>
                <w:sz w:val="22"/>
              </w:rPr>
              <w:t>オ　処理施設の設置場所</w:t>
            </w:r>
          </w:p>
          <w:p w:rsidR="00FD4DBC" w:rsidRDefault="00FD4DBC" w:rsidP="001B6394">
            <w:pPr>
              <w:spacing w:line="360" w:lineRule="auto"/>
              <w:ind w:leftChars="200" w:left="420"/>
              <w:rPr>
                <w:sz w:val="22"/>
              </w:rPr>
            </w:pPr>
            <w:r>
              <w:rPr>
                <w:rFonts w:hint="eastAsia"/>
                <w:sz w:val="22"/>
              </w:rPr>
              <w:t>カ　特定施設の設置場所</w:t>
            </w:r>
          </w:p>
          <w:p w:rsidR="00FD4DBC" w:rsidRDefault="00FD4DBC" w:rsidP="001B6394">
            <w:pPr>
              <w:spacing w:line="360" w:lineRule="auto"/>
              <w:ind w:leftChars="200" w:left="420"/>
              <w:jc w:val="left"/>
            </w:pPr>
            <w:r>
              <w:rPr>
                <w:rFonts w:hint="eastAsia"/>
                <w:sz w:val="22"/>
              </w:rPr>
              <w:t>※ア～カまで図面を添付してください。</w:t>
            </w:r>
          </w:p>
        </w:tc>
      </w:tr>
      <w:tr w:rsidR="00FD4DBC" w:rsidTr="001B6394">
        <w:trPr>
          <w:cantSplit/>
          <w:trHeight w:hRule="exact" w:val="850"/>
          <w:jc w:val="center"/>
        </w:trPr>
        <w:tc>
          <w:tcPr>
            <w:tcW w:w="2438" w:type="dxa"/>
            <w:vMerge w:val="restart"/>
            <w:vAlign w:val="center"/>
          </w:tcPr>
          <w:p w:rsidR="00F92C11" w:rsidRDefault="00FD4DBC" w:rsidP="00F92C11">
            <w:pPr>
              <w:jc w:val="center"/>
              <w:rPr>
                <w:sz w:val="22"/>
              </w:rPr>
            </w:pPr>
            <w:r w:rsidRPr="00F92C11">
              <w:rPr>
                <w:rFonts w:hint="eastAsia"/>
                <w:spacing w:val="220"/>
                <w:kern w:val="0"/>
                <w:sz w:val="22"/>
                <w:fitText w:val="1540" w:id="-1576350462"/>
              </w:rPr>
              <w:t>用途</w:t>
            </w:r>
            <w:r w:rsidRPr="00F92C11">
              <w:rPr>
                <w:rFonts w:hint="eastAsia"/>
                <w:kern w:val="0"/>
                <w:sz w:val="22"/>
                <w:fitText w:val="1540" w:id="-1576350462"/>
              </w:rPr>
              <w:t>別</w:t>
            </w:r>
            <w:bookmarkStart w:id="0" w:name="_GoBack"/>
            <w:bookmarkEnd w:id="0"/>
          </w:p>
          <w:p w:rsidR="00FD4DBC" w:rsidRDefault="00FD4DBC" w:rsidP="00F92C11">
            <w:pPr>
              <w:jc w:val="center"/>
              <w:rPr>
                <w:sz w:val="22"/>
              </w:rPr>
            </w:pPr>
            <w:r w:rsidRPr="00F92C11">
              <w:rPr>
                <w:rFonts w:hint="eastAsia"/>
                <w:spacing w:val="55"/>
                <w:kern w:val="0"/>
                <w:sz w:val="22"/>
                <w:fitText w:val="1540" w:id="-1576350461"/>
              </w:rPr>
              <w:t>用水使用</w:t>
            </w:r>
            <w:r w:rsidRPr="00F92C11">
              <w:rPr>
                <w:rFonts w:hint="eastAsia"/>
                <w:kern w:val="0"/>
                <w:sz w:val="22"/>
                <w:fitText w:val="1540" w:id="-1576350461"/>
              </w:rPr>
              <w:t>量</w:t>
            </w:r>
          </w:p>
        </w:tc>
        <w:tc>
          <w:tcPr>
            <w:tcW w:w="2438" w:type="dxa"/>
            <w:vAlign w:val="center"/>
          </w:tcPr>
          <w:p w:rsidR="00FD4DBC" w:rsidRDefault="00FD4DBC" w:rsidP="001B6394">
            <w:pPr>
              <w:jc w:val="distribute"/>
              <w:rPr>
                <w:sz w:val="22"/>
              </w:rPr>
            </w:pPr>
            <w:r>
              <w:rPr>
                <w:rFonts w:hint="eastAsia"/>
                <w:sz w:val="22"/>
              </w:rPr>
              <w:t>用途</w:t>
            </w:r>
          </w:p>
        </w:tc>
        <w:tc>
          <w:tcPr>
            <w:tcW w:w="2438" w:type="dxa"/>
            <w:vAlign w:val="center"/>
          </w:tcPr>
          <w:p w:rsidR="00FD4DBC" w:rsidRDefault="00FD4DBC" w:rsidP="001B6394">
            <w:pPr>
              <w:jc w:val="distribute"/>
              <w:rPr>
                <w:sz w:val="22"/>
              </w:rPr>
            </w:pPr>
            <w:r>
              <w:rPr>
                <w:rFonts w:hint="eastAsia"/>
                <w:sz w:val="22"/>
              </w:rPr>
              <w:t>使用水</w:t>
            </w:r>
          </w:p>
        </w:tc>
        <w:tc>
          <w:tcPr>
            <w:tcW w:w="2438" w:type="dxa"/>
            <w:vAlign w:val="center"/>
          </w:tcPr>
          <w:p w:rsidR="00FD4DBC" w:rsidRDefault="00FD4DBC" w:rsidP="001B6394">
            <w:pPr>
              <w:jc w:val="distribute"/>
              <w:rPr>
                <w:sz w:val="22"/>
              </w:rPr>
            </w:pPr>
            <w:r>
              <w:rPr>
                <w:rFonts w:hint="eastAsia"/>
                <w:sz w:val="22"/>
              </w:rPr>
              <w:t>用水使用量</w:t>
            </w:r>
          </w:p>
          <w:p w:rsidR="00FD4DBC" w:rsidRDefault="00FD4DBC" w:rsidP="001B6394">
            <w:pPr>
              <w:jc w:val="center"/>
              <w:rPr>
                <w:sz w:val="22"/>
              </w:rPr>
            </w:pPr>
            <w:r>
              <w:rPr>
                <w:rFonts w:hint="eastAsia"/>
                <w:sz w:val="22"/>
              </w:rPr>
              <w:t>（㎥／日）</w:t>
            </w:r>
          </w:p>
        </w:tc>
      </w:tr>
      <w:tr w:rsidR="00FD4DBC" w:rsidTr="001B6394">
        <w:trPr>
          <w:cantSplit/>
          <w:trHeight w:hRule="exact" w:val="850"/>
          <w:jc w:val="center"/>
        </w:trPr>
        <w:tc>
          <w:tcPr>
            <w:tcW w:w="2438" w:type="dxa"/>
            <w:vMerge/>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r>
      <w:tr w:rsidR="00FD4DBC" w:rsidTr="001B6394">
        <w:trPr>
          <w:cantSplit/>
          <w:trHeight w:hRule="exact" w:val="850"/>
          <w:jc w:val="center"/>
        </w:trPr>
        <w:tc>
          <w:tcPr>
            <w:tcW w:w="2438" w:type="dxa"/>
            <w:vMerge/>
            <w:vAlign w:val="center"/>
          </w:tcPr>
          <w:p w:rsidR="00FD4DBC" w:rsidRDefault="00FD4DBC" w:rsidP="001B6394">
            <w:pPr>
              <w:jc w:val="center"/>
              <w:rPr>
                <w:sz w:val="22"/>
              </w:rPr>
            </w:pPr>
          </w:p>
        </w:tc>
        <w:tc>
          <w:tcPr>
            <w:tcW w:w="2438" w:type="dxa"/>
            <w:tcBorders>
              <w:bottom w:val="nil"/>
            </w:tcBorders>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r>
      <w:tr w:rsidR="00FD4DBC" w:rsidTr="001B6394">
        <w:trPr>
          <w:cantSplit/>
          <w:trHeight w:hRule="exact" w:val="850"/>
          <w:jc w:val="center"/>
        </w:trPr>
        <w:tc>
          <w:tcPr>
            <w:tcW w:w="2438" w:type="dxa"/>
            <w:vMerge/>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r>
      <w:tr w:rsidR="00FD4DBC" w:rsidTr="001B6394">
        <w:trPr>
          <w:cantSplit/>
          <w:trHeight w:hRule="exact" w:val="850"/>
          <w:jc w:val="center"/>
        </w:trPr>
        <w:tc>
          <w:tcPr>
            <w:tcW w:w="2438" w:type="dxa"/>
            <w:vMerge/>
            <w:vAlign w:val="center"/>
          </w:tcPr>
          <w:p w:rsidR="00FD4DBC" w:rsidRDefault="00FD4DBC" w:rsidP="001B6394">
            <w:pPr>
              <w:jc w:val="center"/>
              <w:rPr>
                <w:sz w:val="22"/>
              </w:rPr>
            </w:pPr>
          </w:p>
        </w:tc>
        <w:tc>
          <w:tcPr>
            <w:tcW w:w="2438" w:type="dxa"/>
            <w:tcBorders>
              <w:bottom w:val="nil"/>
            </w:tcBorders>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r>
      <w:tr w:rsidR="00FD4DBC" w:rsidTr="001B6394">
        <w:trPr>
          <w:trHeight w:hRule="exact" w:val="850"/>
          <w:jc w:val="center"/>
        </w:trPr>
        <w:tc>
          <w:tcPr>
            <w:tcW w:w="2438" w:type="dxa"/>
            <w:vMerge/>
            <w:vAlign w:val="center"/>
          </w:tcPr>
          <w:p w:rsidR="00FD4DBC" w:rsidRDefault="00FD4DBC" w:rsidP="001B6394">
            <w:pPr>
              <w:rPr>
                <w:sz w:val="22"/>
              </w:rPr>
            </w:pPr>
          </w:p>
        </w:tc>
        <w:tc>
          <w:tcPr>
            <w:tcW w:w="2438" w:type="dxa"/>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c>
          <w:tcPr>
            <w:tcW w:w="2438" w:type="dxa"/>
            <w:vAlign w:val="center"/>
          </w:tcPr>
          <w:p w:rsidR="00FD4DBC" w:rsidRDefault="00FD4DBC" w:rsidP="001B6394">
            <w:pPr>
              <w:jc w:val="center"/>
              <w:rPr>
                <w:sz w:val="22"/>
              </w:rPr>
            </w:pPr>
          </w:p>
        </w:tc>
      </w:tr>
      <w:tr w:rsidR="00FD4DBC" w:rsidTr="001B6394">
        <w:trPr>
          <w:trHeight w:hRule="exact" w:val="850"/>
          <w:jc w:val="center"/>
        </w:trPr>
        <w:tc>
          <w:tcPr>
            <w:tcW w:w="2438" w:type="dxa"/>
            <w:tcBorders>
              <w:bottom w:val="single" w:sz="4" w:space="0" w:color="auto"/>
            </w:tcBorders>
            <w:vAlign w:val="center"/>
          </w:tcPr>
          <w:p w:rsidR="00FD4DBC" w:rsidRDefault="00FD4DBC" w:rsidP="001B6394">
            <w:pPr>
              <w:jc w:val="center"/>
              <w:rPr>
                <w:sz w:val="22"/>
              </w:rPr>
            </w:pPr>
            <w:r>
              <w:rPr>
                <w:rFonts w:hint="eastAsia"/>
                <w:sz w:val="22"/>
              </w:rPr>
              <w:t>合　　計</w:t>
            </w:r>
          </w:p>
        </w:tc>
        <w:tc>
          <w:tcPr>
            <w:tcW w:w="2438" w:type="dxa"/>
            <w:tcBorders>
              <w:bottom w:val="single" w:sz="4" w:space="0" w:color="auto"/>
            </w:tcBorders>
            <w:vAlign w:val="center"/>
          </w:tcPr>
          <w:p w:rsidR="00FD4DBC" w:rsidRDefault="00FD4DBC" w:rsidP="001B6394">
            <w:pPr>
              <w:jc w:val="center"/>
              <w:rPr>
                <w:sz w:val="22"/>
              </w:rPr>
            </w:pPr>
          </w:p>
        </w:tc>
        <w:tc>
          <w:tcPr>
            <w:tcW w:w="2438" w:type="dxa"/>
            <w:tcBorders>
              <w:bottom w:val="single" w:sz="4" w:space="0" w:color="auto"/>
            </w:tcBorders>
            <w:vAlign w:val="center"/>
          </w:tcPr>
          <w:p w:rsidR="00FD4DBC" w:rsidRDefault="00FD4DBC" w:rsidP="001B6394">
            <w:pPr>
              <w:jc w:val="center"/>
              <w:rPr>
                <w:sz w:val="22"/>
              </w:rPr>
            </w:pPr>
          </w:p>
        </w:tc>
        <w:tc>
          <w:tcPr>
            <w:tcW w:w="2438" w:type="dxa"/>
            <w:tcBorders>
              <w:bottom w:val="single" w:sz="4" w:space="0" w:color="auto"/>
            </w:tcBorders>
            <w:vAlign w:val="center"/>
          </w:tcPr>
          <w:p w:rsidR="00FD4DBC" w:rsidRDefault="00FD4DBC" w:rsidP="001B6394">
            <w:pPr>
              <w:jc w:val="center"/>
              <w:rPr>
                <w:sz w:val="22"/>
              </w:rPr>
            </w:pPr>
          </w:p>
        </w:tc>
      </w:tr>
    </w:tbl>
    <w:p w:rsidR="00011088" w:rsidRDefault="00011088"/>
    <w:sectPr w:rsidR="00011088" w:rsidSect="00C0090C">
      <w:pgSz w:w="11906" w:h="16838" w:code="9"/>
      <w:pgMar w:top="1134" w:right="1134" w:bottom="1134" w:left="1134" w:header="851" w:footer="851"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BC"/>
    <w:rsid w:val="00011088"/>
    <w:rsid w:val="009D19C8"/>
    <w:rsid w:val="00D13F6F"/>
    <w:rsid w:val="00F92C11"/>
    <w:rsid w:val="00FD4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E7F6F8"/>
  <w15:chartTrackingRefBased/>
  <w15:docId w15:val="{08D711B0-1F70-458F-9095-41F53C30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DBC"/>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小熊　莉奈</dc:creator>
  <cp:keywords/>
  <dc:description/>
  <cp:lastModifiedBy>小熊　莉奈</cp:lastModifiedBy>
  <cp:revision>4</cp:revision>
  <dcterms:created xsi:type="dcterms:W3CDTF">2021-11-09T07:32:00Z</dcterms:created>
  <dcterms:modified xsi:type="dcterms:W3CDTF">2022-02-01T02:15:00Z</dcterms:modified>
</cp:coreProperties>
</file>